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BCC7" w14:textId="79C001A4" w:rsidR="00B334AF" w:rsidRPr="0055615E" w:rsidRDefault="00F01391" w:rsidP="00EA51D2">
      <w:pPr>
        <w:rPr>
          <w:rFonts w:asciiTheme="minorHAnsi" w:eastAsia="MS Mincho" w:hAnsiTheme="minorHAnsi" w:cs="Tahoma"/>
          <w:sz w:val="22"/>
          <w:szCs w:val="22"/>
        </w:rPr>
      </w:pPr>
      <w:r>
        <w:rPr>
          <w:rFonts w:asciiTheme="minorHAnsi" w:eastAsia="MS Mincho" w:hAnsiTheme="minorHAnsi"/>
          <w:noProof/>
          <w:sz w:val="22"/>
          <w:szCs w:val="22"/>
        </w:rPr>
        <w:drawing>
          <wp:inline distT="0" distB="0" distL="0" distR="0" wp14:anchorId="560BF7AC" wp14:editId="09F0BC7F">
            <wp:extent cx="1116957" cy="1204308"/>
            <wp:effectExtent l="0" t="0" r="127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546" cy="121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51D2" w:rsidRPr="00EA51D2">
        <w:rPr>
          <w:rFonts w:asciiTheme="minorHAnsi" w:eastAsia="MS Mincho" w:hAnsiTheme="minorHAnsi"/>
          <w:sz w:val="22"/>
          <w:szCs w:val="22"/>
        </w:rPr>
        <w:tab/>
      </w:r>
      <w:r w:rsidR="00EA51D2" w:rsidRPr="00EA51D2">
        <w:rPr>
          <w:rFonts w:asciiTheme="minorHAnsi" w:eastAsia="MS Mincho" w:hAnsiTheme="minorHAnsi" w:cs="Arial"/>
          <w:sz w:val="22"/>
          <w:szCs w:val="22"/>
        </w:rPr>
        <w:tab/>
      </w:r>
      <w:r w:rsidR="00EA51D2" w:rsidRPr="00EA51D2">
        <w:rPr>
          <w:rFonts w:asciiTheme="minorHAnsi" w:eastAsia="MS Mincho" w:hAnsiTheme="minorHAnsi" w:cs="Arial"/>
          <w:sz w:val="22"/>
          <w:szCs w:val="22"/>
        </w:rPr>
        <w:tab/>
      </w:r>
      <w:r w:rsidR="00EA51D2" w:rsidRPr="00EA51D2">
        <w:rPr>
          <w:rFonts w:asciiTheme="minorHAnsi" w:eastAsia="MS Mincho" w:hAnsiTheme="minorHAnsi" w:cs="Arial"/>
          <w:sz w:val="22"/>
          <w:szCs w:val="22"/>
        </w:rPr>
        <w:tab/>
      </w:r>
    </w:p>
    <w:p w14:paraId="4AB8758A" w14:textId="77777777" w:rsidR="00EA51D2" w:rsidRPr="00EA51D2" w:rsidRDefault="00EA51D2" w:rsidP="00EA51D2">
      <w:pPr>
        <w:rPr>
          <w:rFonts w:asciiTheme="minorHAnsi" w:hAnsiTheme="minorHAnsi" w:cs="Tahoma"/>
          <w:sz w:val="22"/>
          <w:szCs w:val="22"/>
          <w:lang w:val="de-CH"/>
        </w:rPr>
      </w:pPr>
    </w:p>
    <w:p w14:paraId="2182053A" w14:textId="33E4C66E" w:rsidR="00EA51D2" w:rsidRPr="00153710" w:rsidRDefault="00EA51D2" w:rsidP="00EA51D2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ab/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ab/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ab/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ab/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ab/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ab/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ab/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ab/>
        <w:t>Oberwil</w:t>
      </w:r>
      <w:r w:rsidR="0055615E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bei Büren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, </w:t>
      </w:r>
      <w:r w:rsidR="00556BDF" w:rsidRPr="009B6D3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>2</w:t>
      </w:r>
      <w:r w:rsidR="008C147A" w:rsidRPr="009B6D3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>6</w:t>
      </w:r>
      <w:r w:rsidR="00E529C2" w:rsidRPr="009B6D3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. </w:t>
      </w:r>
      <w:r w:rsidR="00556BDF" w:rsidRPr="009B6D3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>Juni</w:t>
      </w:r>
      <w:r w:rsidR="004F7C0C" w:rsidRPr="009B6D3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 20</w:t>
      </w:r>
      <w:r w:rsidR="00661CA2" w:rsidRPr="009B6D3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>2</w:t>
      </w:r>
      <w:r w:rsidR="00556BDF" w:rsidRPr="009B6D3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>5</w:t>
      </w:r>
    </w:p>
    <w:p w14:paraId="754FC088" w14:textId="77777777" w:rsidR="00EA51D2" w:rsidRPr="00153710" w:rsidRDefault="00EA51D2" w:rsidP="00EA51D2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0F9A0E35" w14:textId="6D7787D3" w:rsidR="00EA51D2" w:rsidRPr="00DF2E5D" w:rsidRDefault="00EA51D2" w:rsidP="00EA51D2">
      <w:pPr>
        <w:rPr>
          <w:rFonts w:asciiTheme="minorHAnsi" w:hAnsiTheme="minorHAnsi" w:cstheme="minorHAnsi"/>
          <w:b/>
          <w:bCs/>
          <w:sz w:val="32"/>
          <w:szCs w:val="32"/>
          <w:lang w:val="de-CH"/>
        </w:rPr>
      </w:pPr>
      <w:r w:rsidRPr="00DF2E5D">
        <w:rPr>
          <w:rFonts w:asciiTheme="minorHAnsi" w:hAnsiTheme="minorHAnsi" w:cstheme="minorHAnsi"/>
          <w:b/>
          <w:bCs/>
          <w:sz w:val="32"/>
          <w:szCs w:val="32"/>
          <w:lang w:val="de-CH"/>
        </w:rPr>
        <w:t>Liebe Eltern, Konfirmandinnen und Konfirmanden,</w:t>
      </w:r>
    </w:p>
    <w:p w14:paraId="122C524C" w14:textId="77777777" w:rsidR="00EA51D2" w:rsidRPr="00153710" w:rsidRDefault="00EA51D2" w:rsidP="00EA51D2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785B6605" w14:textId="0D143DFE" w:rsidR="004C23B2" w:rsidRPr="00153710" w:rsidRDefault="008779A1" w:rsidP="004C23B2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>
        <w:rPr>
          <w:rFonts w:asciiTheme="minorHAnsi" w:hAnsiTheme="minorHAnsi" w:cstheme="minorHAnsi"/>
          <w:sz w:val="24"/>
          <w:szCs w:val="24"/>
          <w:lang w:val="de-CH"/>
        </w:rPr>
        <w:t>b</w:t>
      </w:r>
      <w:r w:rsidR="00EA51D2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ald ist es </w:t>
      </w:r>
      <w:r w:rsidR="00894866" w:rsidRPr="00153710">
        <w:rPr>
          <w:rFonts w:asciiTheme="minorHAnsi" w:hAnsiTheme="minorHAnsi" w:cstheme="minorHAnsi"/>
          <w:sz w:val="24"/>
          <w:szCs w:val="24"/>
          <w:lang w:val="de-CH"/>
        </w:rPr>
        <w:t>so weit</w:t>
      </w:r>
      <w:r w:rsidR="00EA51D2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und das </w:t>
      </w:r>
      <w:proofErr w:type="spellStart"/>
      <w:r w:rsidR="00EA51D2" w:rsidRPr="00153710">
        <w:rPr>
          <w:rFonts w:asciiTheme="minorHAnsi" w:hAnsiTheme="minorHAnsi" w:cstheme="minorHAnsi"/>
          <w:sz w:val="24"/>
          <w:szCs w:val="24"/>
          <w:lang w:val="de-CH"/>
        </w:rPr>
        <w:t>Konfjahr</w:t>
      </w:r>
      <w:proofErr w:type="spellEnd"/>
      <w:r w:rsidR="00EA51D2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  <w:r w:rsidR="00A70DD8" w:rsidRPr="00153710">
        <w:rPr>
          <w:rFonts w:asciiTheme="minorHAnsi" w:hAnsiTheme="minorHAnsi" w:cstheme="minorHAnsi"/>
          <w:sz w:val="24"/>
          <w:szCs w:val="24"/>
          <w:lang w:val="de-CH"/>
        </w:rPr>
        <w:t>202</w:t>
      </w:r>
      <w:r w:rsidR="00B768D6">
        <w:rPr>
          <w:rFonts w:asciiTheme="minorHAnsi" w:hAnsiTheme="minorHAnsi" w:cstheme="minorHAnsi"/>
          <w:sz w:val="24"/>
          <w:szCs w:val="24"/>
          <w:lang w:val="de-CH"/>
        </w:rPr>
        <w:t>5</w:t>
      </w:r>
      <w:r w:rsidR="00A70DD8" w:rsidRPr="00153710">
        <w:rPr>
          <w:rFonts w:asciiTheme="minorHAnsi" w:hAnsiTheme="minorHAnsi" w:cstheme="minorHAnsi"/>
          <w:sz w:val="24"/>
          <w:szCs w:val="24"/>
          <w:lang w:val="de-CH"/>
        </w:rPr>
        <w:t>/2</w:t>
      </w:r>
      <w:r w:rsidR="00B768D6">
        <w:rPr>
          <w:rFonts w:asciiTheme="minorHAnsi" w:hAnsiTheme="minorHAnsi" w:cstheme="minorHAnsi"/>
          <w:sz w:val="24"/>
          <w:szCs w:val="24"/>
          <w:lang w:val="de-CH"/>
        </w:rPr>
        <w:t>6</w:t>
      </w:r>
      <w:r w:rsidR="00E752B8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  <w:r w:rsidR="00A70DD8" w:rsidRPr="00153710">
        <w:rPr>
          <w:rFonts w:asciiTheme="minorHAnsi" w:hAnsiTheme="minorHAnsi" w:cstheme="minorHAnsi"/>
          <w:sz w:val="24"/>
          <w:szCs w:val="24"/>
          <w:lang w:val="de-CH"/>
        </w:rPr>
        <w:t>startet</w:t>
      </w:r>
      <w:r w:rsidR="006633D0" w:rsidRPr="00153710">
        <w:rPr>
          <w:rFonts w:asciiTheme="minorHAnsi" w:hAnsiTheme="minorHAnsi" w:cstheme="minorHAnsi"/>
          <w:sz w:val="24"/>
          <w:szCs w:val="24"/>
          <w:lang w:val="de-CH"/>
        </w:rPr>
        <w:t>!</w:t>
      </w:r>
      <w:r w:rsidR="00EA51D2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</w:p>
    <w:p w14:paraId="0AF14659" w14:textId="60E970C1" w:rsidR="004C23B2" w:rsidRPr="00153710" w:rsidRDefault="00EA51D2" w:rsidP="004C23B2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>Ic</w:t>
      </w:r>
      <w:r w:rsidR="00DD65AC" w:rsidRPr="00153710">
        <w:rPr>
          <w:rFonts w:asciiTheme="minorHAnsi" w:hAnsiTheme="minorHAnsi" w:cstheme="minorHAnsi"/>
          <w:sz w:val="24"/>
          <w:szCs w:val="24"/>
          <w:lang w:val="de-CH"/>
        </w:rPr>
        <w:t>h freue mich auf die gemeinsame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Zeit und bin </w:t>
      </w:r>
      <w:r w:rsidR="00153710" w:rsidRPr="00153710">
        <w:rPr>
          <w:rFonts w:asciiTheme="minorHAnsi" w:hAnsiTheme="minorHAnsi" w:cstheme="minorHAnsi"/>
          <w:sz w:val="24"/>
          <w:szCs w:val="24"/>
          <w:lang w:val="de-CH"/>
        </w:rPr>
        <w:t>gespannt,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was</w:t>
      </w:r>
      <w:r w:rsidR="00DD65AC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wir zusammen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erleben werden. </w:t>
      </w:r>
    </w:p>
    <w:p w14:paraId="11B03A68" w14:textId="77777777" w:rsidR="00E529C2" w:rsidRDefault="00EA51D2" w:rsidP="004C23B2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Ich darf dies auch im Namen von Karin </w:t>
      </w:r>
      <w:proofErr w:type="spellStart"/>
      <w:r w:rsidRPr="00153710">
        <w:rPr>
          <w:rFonts w:asciiTheme="minorHAnsi" w:hAnsiTheme="minorHAnsi" w:cstheme="minorHAnsi"/>
          <w:sz w:val="24"/>
          <w:szCs w:val="24"/>
          <w:lang w:val="de-CH"/>
        </w:rPr>
        <w:t>Schluep</w:t>
      </w:r>
      <w:proofErr w:type="spellEnd"/>
      <w:r w:rsidR="00DD65AC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sagen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, die mich auch im kommenden </w:t>
      </w:r>
      <w:proofErr w:type="spellStart"/>
      <w:r w:rsidRPr="00153710">
        <w:rPr>
          <w:rFonts w:asciiTheme="minorHAnsi" w:hAnsiTheme="minorHAnsi" w:cstheme="minorHAnsi"/>
          <w:sz w:val="24"/>
          <w:szCs w:val="24"/>
          <w:lang w:val="de-CH"/>
        </w:rPr>
        <w:t>Konfjahr</w:t>
      </w:r>
      <w:proofErr w:type="spellEnd"/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dankenswerterweise unterstützt.</w:t>
      </w:r>
      <w:r w:rsidR="00153710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</w:p>
    <w:p w14:paraId="2068C352" w14:textId="19273F33" w:rsidR="00576B94" w:rsidRPr="00153710" w:rsidRDefault="00EA51D2" w:rsidP="004C23B2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Mit diesem Schreiben erhalten Sie die wichtigsten Informationen zum </w:t>
      </w:r>
      <w:r w:rsidR="004C23B2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bevorstehenden </w:t>
      </w:r>
      <w:proofErr w:type="spellStart"/>
      <w:r w:rsidRPr="00153710">
        <w:rPr>
          <w:rFonts w:asciiTheme="minorHAnsi" w:hAnsiTheme="minorHAnsi" w:cstheme="minorHAnsi"/>
          <w:sz w:val="24"/>
          <w:szCs w:val="24"/>
          <w:lang w:val="de-CH"/>
        </w:rPr>
        <w:t>Konfjahr</w:t>
      </w:r>
      <w:proofErr w:type="spellEnd"/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. </w:t>
      </w:r>
    </w:p>
    <w:p w14:paraId="3C4B2AE6" w14:textId="77777777" w:rsidR="004C23B2" w:rsidRPr="00153710" w:rsidRDefault="004C23B2" w:rsidP="004C23B2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</w:p>
    <w:p w14:paraId="4129ED08" w14:textId="51C1F044" w:rsidR="00EA51D2" w:rsidRPr="00153710" w:rsidRDefault="00EA51D2" w:rsidP="004C23B2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Der Unterricht setzt sich </w:t>
      </w:r>
      <w:proofErr w:type="gramStart"/>
      <w:r w:rsidR="00937D89" w:rsidRPr="00153710">
        <w:rPr>
          <w:rFonts w:asciiTheme="minorHAnsi" w:hAnsiTheme="minorHAnsi" w:cstheme="minorHAnsi"/>
          <w:sz w:val="24"/>
          <w:szCs w:val="24"/>
          <w:lang w:val="de-CH"/>
        </w:rPr>
        <w:t>aus</w:t>
      </w:r>
      <w:r w:rsidR="00DF2E5D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  <w:r w:rsidR="00937D89" w:rsidRPr="00153710">
        <w:rPr>
          <w:rFonts w:asciiTheme="minorHAnsi" w:hAnsiTheme="minorHAnsi" w:cstheme="minorHAnsi"/>
          <w:sz w:val="24"/>
          <w:szCs w:val="24"/>
          <w:lang w:val="de-CH"/>
        </w:rPr>
        <w:t>folgenden</w:t>
      </w:r>
      <w:proofErr w:type="gramEnd"/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Elementen zusammen:</w:t>
      </w:r>
    </w:p>
    <w:p w14:paraId="03CF2520" w14:textId="4B2E10CB" w:rsidR="00EC5D5D" w:rsidRPr="00153710" w:rsidRDefault="00EA51D2" w:rsidP="004C23B2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Dem </w:t>
      </w:r>
      <w:r w:rsidR="00C136E8"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>Ken</w:t>
      </w:r>
      <w:r w:rsidR="00EC5D5D"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>nenlernwochenende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Ende Oktober </w:t>
      </w:r>
      <w:r w:rsidR="00937D89" w:rsidRPr="00153710">
        <w:rPr>
          <w:rFonts w:asciiTheme="minorHAnsi" w:hAnsiTheme="minorHAnsi" w:cstheme="minorHAnsi"/>
          <w:sz w:val="24"/>
          <w:szCs w:val="24"/>
          <w:lang w:val="de-CH"/>
        </w:rPr>
        <w:t>20</w:t>
      </w:r>
      <w:r w:rsidR="00661CA2" w:rsidRPr="00153710">
        <w:rPr>
          <w:rFonts w:asciiTheme="minorHAnsi" w:hAnsiTheme="minorHAnsi" w:cstheme="minorHAnsi"/>
          <w:sz w:val="24"/>
          <w:szCs w:val="24"/>
          <w:lang w:val="de-CH"/>
        </w:rPr>
        <w:t>2</w:t>
      </w:r>
      <w:r w:rsidR="0089150A">
        <w:rPr>
          <w:rFonts w:asciiTheme="minorHAnsi" w:hAnsiTheme="minorHAnsi" w:cstheme="minorHAnsi"/>
          <w:sz w:val="24"/>
          <w:szCs w:val="24"/>
          <w:lang w:val="de-CH"/>
        </w:rPr>
        <w:t>5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, den </w:t>
      </w:r>
      <w:r w:rsidR="007F3A14"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 xml:space="preserve">5 </w:t>
      </w:r>
      <w:r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>Samstagvormittagen</w:t>
      </w:r>
      <w:r w:rsidR="007D4340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</w:p>
    <w:p w14:paraId="114011BD" w14:textId="5DBAFCAF" w:rsidR="007D4340" w:rsidRPr="00153710" w:rsidRDefault="007D4340" w:rsidP="004C23B2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>(jeweils 4 Lektionen)</w:t>
      </w:r>
      <w:r w:rsidR="00EA51D2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un</w:t>
      </w:r>
      <w:r w:rsidR="004F7C0C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d dem </w:t>
      </w:r>
      <w:proofErr w:type="spellStart"/>
      <w:r w:rsidR="004F7C0C"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>Konflager</w:t>
      </w:r>
      <w:proofErr w:type="spellEnd"/>
      <w:r w:rsidR="004F7C0C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im Frühl</w:t>
      </w:r>
      <w:r w:rsidR="00937D89" w:rsidRPr="00153710">
        <w:rPr>
          <w:rFonts w:asciiTheme="minorHAnsi" w:hAnsiTheme="minorHAnsi" w:cstheme="minorHAnsi"/>
          <w:sz w:val="24"/>
          <w:szCs w:val="24"/>
          <w:lang w:val="de-CH"/>
        </w:rPr>
        <w:t>ing 20</w:t>
      </w:r>
      <w:r w:rsidR="0055615E" w:rsidRPr="00153710">
        <w:rPr>
          <w:rFonts w:asciiTheme="minorHAnsi" w:hAnsiTheme="minorHAnsi" w:cstheme="minorHAnsi"/>
          <w:sz w:val="24"/>
          <w:szCs w:val="24"/>
          <w:lang w:val="de-CH"/>
        </w:rPr>
        <w:t>2</w:t>
      </w:r>
      <w:r w:rsidR="0089150A">
        <w:rPr>
          <w:rFonts w:asciiTheme="minorHAnsi" w:hAnsiTheme="minorHAnsi" w:cstheme="minorHAnsi"/>
          <w:sz w:val="24"/>
          <w:szCs w:val="24"/>
          <w:lang w:val="de-CH"/>
        </w:rPr>
        <w:t>6</w:t>
      </w:r>
      <w:r w:rsidR="00937D89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. </w:t>
      </w:r>
    </w:p>
    <w:p w14:paraId="291C809C" w14:textId="77777777" w:rsidR="004C23B2" w:rsidRPr="00153710" w:rsidRDefault="004C23B2" w:rsidP="004C23B2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</w:p>
    <w:p w14:paraId="4427571C" w14:textId="345E77B3" w:rsidR="000D190D" w:rsidRDefault="00937D89" w:rsidP="004C23B2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Das </w:t>
      </w:r>
      <w:proofErr w:type="spellStart"/>
      <w:r w:rsidRPr="00153710">
        <w:rPr>
          <w:rFonts w:asciiTheme="minorHAnsi" w:hAnsiTheme="minorHAnsi" w:cstheme="minorHAnsi"/>
          <w:sz w:val="24"/>
          <w:szCs w:val="24"/>
          <w:lang w:val="de-CH"/>
        </w:rPr>
        <w:t>Konfjahr</w:t>
      </w:r>
      <w:proofErr w:type="spellEnd"/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wird</w:t>
      </w:r>
      <w:r w:rsidR="004F7C0C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mit den</w:t>
      </w:r>
      <w:r w:rsidR="00EA51D2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  <w:r w:rsidR="00EA51D2"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>Konfirmation</w:t>
      </w:r>
      <w:r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>sgottesdiensten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  <w:r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(</w:t>
      </w:r>
      <w:r w:rsidR="00D10A97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Klasse</w:t>
      </w:r>
      <w:r w:rsidR="000D190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 </w:t>
      </w:r>
      <w:r w:rsidR="00D10A97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A: </w:t>
      </w:r>
      <w:r w:rsidR="008915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10</w:t>
      </w:r>
      <w:r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.</w:t>
      </w:r>
      <w:r w:rsidR="00D10A97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 Mai 202</w:t>
      </w:r>
      <w:r w:rsidR="008915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6</w:t>
      </w:r>
      <w:r w:rsidR="00D10A97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, </w:t>
      </w:r>
    </w:p>
    <w:p w14:paraId="00771291" w14:textId="59EB95DE" w:rsidR="00EA51D2" w:rsidRPr="00E529C2" w:rsidRDefault="00D10A97" w:rsidP="004C23B2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</w:pPr>
      <w:r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Klasse B: </w:t>
      </w:r>
      <w:r w:rsidR="008915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14</w:t>
      </w:r>
      <w:r w:rsidR="00937D89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. Mai 20</w:t>
      </w:r>
      <w:r w:rsidR="0055615E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2</w:t>
      </w:r>
      <w:r w:rsidR="008915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6</w:t>
      </w:r>
      <w:r w:rsidR="00E529C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 und</w:t>
      </w:r>
      <w:r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 </w:t>
      </w:r>
      <w:proofErr w:type="spellStart"/>
      <w:r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Konf</w:t>
      </w:r>
      <w:proofErr w:type="spellEnd"/>
      <w:r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 </w:t>
      </w:r>
      <w:r w:rsidR="00E529C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zweiter</w:t>
      </w:r>
      <w:r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 Weg: </w:t>
      </w:r>
      <w:r w:rsidR="008915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31</w:t>
      </w:r>
      <w:r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. </w:t>
      </w:r>
      <w:r w:rsidR="008915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Mai</w:t>
      </w:r>
      <w:r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 202</w:t>
      </w:r>
      <w:r w:rsidR="008915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6</w:t>
      </w:r>
      <w:r w:rsidR="00EA51D2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)</w:t>
      </w:r>
      <w:r w:rsidR="00EA51D2" w:rsidRPr="00D10A97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 </w:t>
      </w:r>
      <w:r w:rsidR="00EA51D2" w:rsidRPr="00153710">
        <w:rPr>
          <w:rFonts w:asciiTheme="minorHAnsi" w:hAnsiTheme="minorHAnsi" w:cstheme="minorHAnsi"/>
          <w:sz w:val="24"/>
          <w:szCs w:val="24"/>
          <w:lang w:val="de-CH"/>
        </w:rPr>
        <w:t>abgeschlossen.</w:t>
      </w:r>
    </w:p>
    <w:p w14:paraId="67DEF966" w14:textId="0C5FEECC" w:rsidR="00EA51D2" w:rsidRPr="00153710" w:rsidRDefault="00EA51D2" w:rsidP="004C23B2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Im Anhang zu diesem Schreiben erhalten Sie den Terminplan für das </w:t>
      </w:r>
      <w:proofErr w:type="spellStart"/>
      <w:r w:rsidRPr="00153710">
        <w:rPr>
          <w:rFonts w:asciiTheme="minorHAnsi" w:hAnsiTheme="minorHAnsi" w:cstheme="minorHAnsi"/>
          <w:sz w:val="24"/>
          <w:szCs w:val="24"/>
          <w:lang w:val="de-CH"/>
        </w:rPr>
        <w:t>Konfjahr</w:t>
      </w:r>
      <w:proofErr w:type="spellEnd"/>
      <w:r w:rsidR="00565D20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20</w:t>
      </w:r>
      <w:r w:rsidR="00F01391" w:rsidRPr="00153710">
        <w:rPr>
          <w:rFonts w:asciiTheme="minorHAnsi" w:hAnsiTheme="minorHAnsi" w:cstheme="minorHAnsi"/>
          <w:sz w:val="24"/>
          <w:szCs w:val="24"/>
          <w:lang w:val="de-CH"/>
        </w:rPr>
        <w:t>2</w:t>
      </w:r>
      <w:r w:rsidR="0089150A">
        <w:rPr>
          <w:rFonts w:asciiTheme="minorHAnsi" w:hAnsiTheme="minorHAnsi" w:cstheme="minorHAnsi"/>
          <w:sz w:val="24"/>
          <w:szCs w:val="24"/>
          <w:lang w:val="de-CH"/>
        </w:rPr>
        <w:t>5</w:t>
      </w:r>
      <w:r w:rsidR="00565D20" w:rsidRPr="00153710">
        <w:rPr>
          <w:rFonts w:asciiTheme="minorHAnsi" w:hAnsiTheme="minorHAnsi" w:cstheme="minorHAnsi"/>
          <w:sz w:val="24"/>
          <w:szCs w:val="24"/>
          <w:lang w:val="de-CH"/>
        </w:rPr>
        <w:t>/2</w:t>
      </w:r>
      <w:r w:rsidR="0089150A">
        <w:rPr>
          <w:rFonts w:asciiTheme="minorHAnsi" w:hAnsiTheme="minorHAnsi" w:cstheme="minorHAnsi"/>
          <w:sz w:val="24"/>
          <w:szCs w:val="24"/>
          <w:lang w:val="de-CH"/>
        </w:rPr>
        <w:t>6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>.</w:t>
      </w:r>
    </w:p>
    <w:p w14:paraId="7012B377" w14:textId="77777777" w:rsidR="00EA51D2" w:rsidRPr="00153710" w:rsidRDefault="00EA51D2" w:rsidP="00EA51D2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34C3E60F" w14:textId="77777777" w:rsidR="0069609D" w:rsidRPr="00153710" w:rsidRDefault="0069609D" w:rsidP="0069609D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>Kennenlernwochenende</w:t>
      </w:r>
      <w:r w:rsidRPr="00153710">
        <w:rPr>
          <w:rFonts w:asciiTheme="minorHAnsi" w:hAnsiTheme="minorHAnsi" w:cstheme="minorHAnsi"/>
          <w:b/>
          <w:sz w:val="24"/>
          <w:szCs w:val="24"/>
          <w:lang w:val="de-CH"/>
        </w:rPr>
        <w:t xml:space="preserve"> und Konfirmandenlager:</w:t>
      </w:r>
    </w:p>
    <w:p w14:paraId="5A5D99BA" w14:textId="77777777" w:rsidR="0069609D" w:rsidRPr="00153710" w:rsidRDefault="0069609D" w:rsidP="0069609D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53DF4AF6" w14:textId="77777777" w:rsidR="0069609D" w:rsidRPr="00153710" w:rsidRDefault="0069609D" w:rsidP="0069609D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Die Gemeinschaft ist eines der tragenden Elemente der Kirche. </w:t>
      </w:r>
    </w:p>
    <w:p w14:paraId="5E530606" w14:textId="77777777" w:rsidR="00153710" w:rsidRDefault="0069609D" w:rsidP="0069609D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>Diese Gemeinschaft zu erfahren und ein stückweit zu leben, ist ein wichtiger Teil des</w:t>
      </w:r>
    </w:p>
    <w:p w14:paraId="516BA1FC" w14:textId="77777777" w:rsidR="00153710" w:rsidRDefault="0069609D" w:rsidP="0069609D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Konfirmandenunterrichts. </w:t>
      </w:r>
    </w:p>
    <w:p w14:paraId="57B935BD" w14:textId="321B03C0" w:rsidR="002B4F3E" w:rsidRPr="00153710" w:rsidRDefault="0069609D" w:rsidP="0069609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53710">
        <w:rPr>
          <w:rFonts w:asciiTheme="minorHAnsi" w:hAnsiTheme="minorHAnsi" w:cstheme="minorHAnsi"/>
          <w:sz w:val="24"/>
          <w:szCs w:val="24"/>
        </w:rPr>
        <w:t xml:space="preserve">Das Kennenlernwochenende und das </w:t>
      </w:r>
      <w:proofErr w:type="spellStart"/>
      <w:r w:rsidRPr="00153710">
        <w:rPr>
          <w:rFonts w:asciiTheme="minorHAnsi" w:hAnsiTheme="minorHAnsi" w:cstheme="minorHAnsi"/>
          <w:sz w:val="24"/>
          <w:szCs w:val="24"/>
        </w:rPr>
        <w:t>Konflager</w:t>
      </w:r>
      <w:proofErr w:type="spellEnd"/>
      <w:r w:rsidRPr="00153710">
        <w:rPr>
          <w:rFonts w:asciiTheme="minorHAnsi" w:hAnsiTheme="minorHAnsi" w:cstheme="minorHAnsi"/>
          <w:sz w:val="24"/>
          <w:szCs w:val="24"/>
        </w:rPr>
        <w:t xml:space="preserve"> rahmen den </w:t>
      </w:r>
      <w:proofErr w:type="spellStart"/>
      <w:r w:rsidRPr="00153710">
        <w:rPr>
          <w:rFonts w:asciiTheme="minorHAnsi" w:hAnsiTheme="minorHAnsi" w:cstheme="minorHAnsi"/>
          <w:sz w:val="24"/>
          <w:szCs w:val="24"/>
        </w:rPr>
        <w:t>Konfunterricht</w:t>
      </w:r>
      <w:proofErr w:type="spellEnd"/>
      <w:r w:rsidRPr="00153710">
        <w:rPr>
          <w:rFonts w:asciiTheme="minorHAnsi" w:hAnsiTheme="minorHAnsi" w:cstheme="minorHAnsi"/>
          <w:sz w:val="24"/>
          <w:szCs w:val="24"/>
        </w:rPr>
        <w:t xml:space="preserve"> ein. </w:t>
      </w:r>
    </w:p>
    <w:p w14:paraId="384BA9C4" w14:textId="3A367F2A" w:rsidR="0069609D" w:rsidRPr="00153710" w:rsidRDefault="0069609D" w:rsidP="0069609D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</w:rPr>
        <w:t xml:space="preserve">Dort wollen wir die Gemeinschaft </w:t>
      </w:r>
      <w:proofErr w:type="gramStart"/>
      <w:r w:rsidRPr="00153710">
        <w:rPr>
          <w:rFonts w:asciiTheme="minorHAnsi" w:hAnsiTheme="minorHAnsi" w:cstheme="minorHAnsi"/>
          <w:sz w:val="24"/>
          <w:szCs w:val="24"/>
        </w:rPr>
        <w:t>ganz praktisch</w:t>
      </w:r>
      <w:proofErr w:type="gramEnd"/>
      <w:r w:rsidRPr="00153710">
        <w:rPr>
          <w:rFonts w:asciiTheme="minorHAnsi" w:hAnsiTheme="minorHAnsi" w:cstheme="minorHAnsi"/>
          <w:sz w:val="24"/>
          <w:szCs w:val="24"/>
        </w:rPr>
        <w:t xml:space="preserve"> leben und erfahren. </w:t>
      </w:r>
    </w:p>
    <w:p w14:paraId="49BC9B58" w14:textId="77777777" w:rsidR="0069609D" w:rsidRPr="00153710" w:rsidRDefault="0069609D" w:rsidP="0069609D">
      <w:pPr>
        <w:spacing w:line="276" w:lineRule="auto"/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</w:rPr>
        <w:t xml:space="preserve">Die beiden Lager werden zusammen mit der Kirchgemeinde </w:t>
      </w:r>
      <w:proofErr w:type="spellStart"/>
      <w:r w:rsidRPr="00153710">
        <w:rPr>
          <w:rFonts w:asciiTheme="minorHAnsi" w:hAnsiTheme="minorHAnsi" w:cstheme="minorHAnsi"/>
          <w:sz w:val="24"/>
          <w:szCs w:val="24"/>
        </w:rPr>
        <w:t>Lüsslingen</w:t>
      </w:r>
      <w:proofErr w:type="spellEnd"/>
      <w:r w:rsidRPr="00153710">
        <w:rPr>
          <w:rFonts w:asciiTheme="minorHAnsi" w:hAnsiTheme="minorHAnsi" w:cstheme="minorHAnsi"/>
          <w:sz w:val="24"/>
          <w:szCs w:val="24"/>
        </w:rPr>
        <w:t xml:space="preserve"> durchgeführt. </w:t>
      </w:r>
    </w:p>
    <w:p w14:paraId="63A06252" w14:textId="77777777" w:rsidR="0069609D" w:rsidRPr="00153710" w:rsidRDefault="0069609D" w:rsidP="0069609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3710">
        <w:rPr>
          <w:rFonts w:asciiTheme="minorHAnsi" w:hAnsiTheme="minorHAnsi" w:cstheme="minorHAnsi"/>
          <w:sz w:val="24"/>
          <w:szCs w:val="24"/>
        </w:rPr>
        <w:t>Die Informationen zum Kennenlernwochenende werden vor den Herbstferien verschickt.</w:t>
      </w:r>
    </w:p>
    <w:p w14:paraId="1AE8DE73" w14:textId="67435F41" w:rsidR="0069609D" w:rsidRPr="00D10A97" w:rsidRDefault="00DA1702" w:rsidP="0069609D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D10A97">
        <w:rPr>
          <w:rFonts w:asciiTheme="minorHAnsi" w:hAnsiTheme="minorHAnsi" w:cstheme="minorHAnsi"/>
          <w:b/>
          <w:bCs/>
          <w:i/>
          <w:iCs/>
          <w:sz w:val="24"/>
          <w:szCs w:val="24"/>
        </w:rPr>
        <w:t>(</w:t>
      </w:r>
      <w:r w:rsidR="0069609D" w:rsidRPr="00D10A9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Lagerbeitrag pro Teilnehmer/in: Kennenlernwochenende: 30 Franken/ </w:t>
      </w:r>
      <w:proofErr w:type="spellStart"/>
      <w:r w:rsidR="0069609D" w:rsidRPr="00D10A97">
        <w:rPr>
          <w:rFonts w:asciiTheme="minorHAnsi" w:hAnsiTheme="minorHAnsi" w:cstheme="minorHAnsi"/>
          <w:b/>
          <w:bCs/>
          <w:i/>
          <w:iCs/>
          <w:sz w:val="24"/>
          <w:szCs w:val="24"/>
        </w:rPr>
        <w:t>Konflager</w:t>
      </w:r>
      <w:proofErr w:type="spellEnd"/>
      <w:r w:rsidR="0069609D" w:rsidRPr="00D10A97">
        <w:rPr>
          <w:rFonts w:asciiTheme="minorHAnsi" w:hAnsiTheme="minorHAnsi" w:cstheme="minorHAnsi"/>
          <w:b/>
          <w:bCs/>
          <w:i/>
          <w:iCs/>
          <w:sz w:val="24"/>
          <w:szCs w:val="24"/>
        </w:rPr>
        <w:t>: 150 Franken.</w:t>
      </w:r>
      <w:r w:rsidRPr="00D10A97">
        <w:rPr>
          <w:rFonts w:asciiTheme="minorHAnsi" w:hAnsiTheme="minorHAnsi" w:cstheme="minorHAnsi"/>
          <w:b/>
          <w:bCs/>
          <w:i/>
          <w:iCs/>
          <w:sz w:val="24"/>
          <w:szCs w:val="24"/>
        </w:rPr>
        <w:t>)</w:t>
      </w:r>
    </w:p>
    <w:p w14:paraId="17297966" w14:textId="77777777" w:rsidR="0069609D" w:rsidRPr="00153710" w:rsidRDefault="0069609D" w:rsidP="0069609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22F0A2" w14:textId="77777777" w:rsidR="0069609D" w:rsidRPr="00153710" w:rsidRDefault="0069609D" w:rsidP="0069609D">
      <w:pPr>
        <w:rPr>
          <w:rFonts w:asciiTheme="minorHAnsi" w:hAnsiTheme="minorHAnsi" w:cstheme="minorHAnsi"/>
          <w:b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b/>
          <w:sz w:val="24"/>
          <w:szCs w:val="24"/>
          <w:lang w:val="de-CH"/>
        </w:rPr>
        <w:t>Themen und Inhalte:</w:t>
      </w:r>
    </w:p>
    <w:p w14:paraId="307641A2" w14:textId="77777777" w:rsidR="0069609D" w:rsidRPr="00153710" w:rsidRDefault="0069609D" w:rsidP="0069609D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43C0A1F8" w14:textId="77777777" w:rsidR="0069609D" w:rsidRPr="00153710" w:rsidRDefault="0069609D" w:rsidP="0069609D">
      <w:pPr>
        <w:spacing w:line="276" w:lineRule="auto"/>
        <w:rPr>
          <w:rFonts w:asciiTheme="minorHAnsi" w:eastAsia="Batang" w:hAnsiTheme="minorHAnsi" w:cstheme="minorHAnsi"/>
          <w:iCs/>
          <w:sz w:val="24"/>
          <w:szCs w:val="24"/>
        </w:rPr>
      </w:pPr>
      <w:r w:rsidRPr="00153710">
        <w:rPr>
          <w:rFonts w:asciiTheme="minorHAnsi" w:eastAsia="Batang" w:hAnsiTheme="minorHAnsi" w:cstheme="minorHAnsi"/>
          <w:iCs/>
          <w:sz w:val="24"/>
          <w:szCs w:val="24"/>
        </w:rPr>
        <w:t xml:space="preserve">Der Konfirmandenunterricht ist für mich ein gemeinsamer Weg von Konfirmandinnen und Konfirmanden, Karin </w:t>
      </w:r>
      <w:proofErr w:type="spellStart"/>
      <w:r w:rsidRPr="00153710">
        <w:rPr>
          <w:rFonts w:asciiTheme="minorHAnsi" w:eastAsia="Batang" w:hAnsiTheme="minorHAnsi" w:cstheme="minorHAnsi"/>
          <w:iCs/>
          <w:sz w:val="24"/>
          <w:szCs w:val="24"/>
        </w:rPr>
        <w:t>Schluep</w:t>
      </w:r>
      <w:proofErr w:type="spellEnd"/>
      <w:r w:rsidRPr="00153710">
        <w:rPr>
          <w:rFonts w:asciiTheme="minorHAnsi" w:eastAsia="Batang" w:hAnsiTheme="minorHAnsi" w:cstheme="minorHAnsi"/>
          <w:iCs/>
          <w:sz w:val="24"/>
          <w:szCs w:val="24"/>
        </w:rPr>
        <w:t xml:space="preserve"> und mir. Alle Seiten tragen etwas dazu bei. </w:t>
      </w:r>
    </w:p>
    <w:p w14:paraId="789138CA" w14:textId="77777777" w:rsidR="00E529C2" w:rsidRDefault="0069609D" w:rsidP="0069609D">
      <w:pPr>
        <w:spacing w:line="276" w:lineRule="auto"/>
        <w:rPr>
          <w:rFonts w:asciiTheme="minorHAnsi" w:eastAsia="Batang" w:hAnsiTheme="minorHAnsi" w:cstheme="minorHAnsi"/>
          <w:iCs/>
          <w:sz w:val="24"/>
          <w:szCs w:val="24"/>
        </w:rPr>
      </w:pPr>
      <w:r w:rsidRPr="00153710">
        <w:rPr>
          <w:rFonts w:asciiTheme="minorHAnsi" w:eastAsia="Batang" w:hAnsiTheme="minorHAnsi" w:cstheme="minorHAnsi"/>
          <w:iCs/>
          <w:sz w:val="24"/>
          <w:szCs w:val="24"/>
        </w:rPr>
        <w:t>So ist es wichtig, dass die Konfirmand</w:t>
      </w:r>
      <w:r w:rsidR="00FE465C">
        <w:rPr>
          <w:rFonts w:asciiTheme="minorHAnsi" w:eastAsia="Batang" w:hAnsiTheme="minorHAnsi" w:cstheme="minorHAnsi"/>
          <w:iCs/>
          <w:sz w:val="24"/>
          <w:szCs w:val="24"/>
        </w:rPr>
        <w:t>Innen</w:t>
      </w:r>
      <w:r w:rsidRPr="00153710">
        <w:rPr>
          <w:rFonts w:asciiTheme="minorHAnsi" w:eastAsia="Batang" w:hAnsiTheme="minorHAnsi" w:cstheme="minorHAnsi"/>
          <w:iCs/>
          <w:sz w:val="24"/>
          <w:szCs w:val="24"/>
        </w:rPr>
        <w:t xml:space="preserve"> bei der Gestaltung des Konfirmandenunterrichts auch mitreden können. Dies soll auch am Informationsabend und am </w:t>
      </w:r>
      <w:r w:rsidRPr="00153710">
        <w:rPr>
          <w:rFonts w:asciiTheme="minorHAnsi" w:hAnsiTheme="minorHAnsi" w:cstheme="minorHAnsi"/>
          <w:sz w:val="24"/>
          <w:szCs w:val="24"/>
        </w:rPr>
        <w:t>Kennenlernwochenende</w:t>
      </w:r>
      <w:r w:rsidRPr="00153710">
        <w:rPr>
          <w:rFonts w:asciiTheme="minorHAnsi" w:eastAsia="Batang" w:hAnsiTheme="minorHAnsi" w:cstheme="minorHAnsi"/>
          <w:iCs/>
          <w:sz w:val="24"/>
          <w:szCs w:val="24"/>
        </w:rPr>
        <w:t xml:space="preserve"> im Oktober seinen Platz finden. Grundsätzlich geht es um einen erlebnisorientierten Unterricht, Begegnung und Gemeinschaft. </w:t>
      </w:r>
    </w:p>
    <w:p w14:paraId="0C5FAD4C" w14:textId="77777777" w:rsidR="00E529C2" w:rsidRDefault="0069609D" w:rsidP="0069609D">
      <w:pPr>
        <w:spacing w:line="276" w:lineRule="auto"/>
        <w:rPr>
          <w:rFonts w:asciiTheme="minorHAnsi" w:eastAsia="Batang" w:hAnsiTheme="minorHAnsi" w:cstheme="minorHAnsi"/>
          <w:iCs/>
          <w:sz w:val="24"/>
          <w:szCs w:val="24"/>
        </w:rPr>
      </w:pPr>
      <w:r w:rsidRPr="00153710">
        <w:rPr>
          <w:rFonts w:asciiTheme="minorHAnsi" w:eastAsia="Batang" w:hAnsiTheme="minorHAnsi" w:cstheme="minorHAnsi"/>
          <w:iCs/>
          <w:sz w:val="24"/>
          <w:szCs w:val="24"/>
        </w:rPr>
        <w:lastRenderedPageBreak/>
        <w:t xml:space="preserve">Das Thema des Glaubens soll möglichst alltagsbezogen und lebensnah diskutiert und betrachtet werden. Im Zentrum soll, neben der gelebten Gemeinschaft, vor allem die Frage stehen: </w:t>
      </w:r>
    </w:p>
    <w:p w14:paraId="0F2A1CD4" w14:textId="763C8FA5" w:rsidR="0069609D" w:rsidRPr="00FE465C" w:rsidRDefault="0069609D" w:rsidP="0069609D">
      <w:pPr>
        <w:spacing w:line="276" w:lineRule="auto"/>
        <w:rPr>
          <w:rFonts w:asciiTheme="minorHAnsi" w:eastAsia="Batang" w:hAnsiTheme="minorHAnsi" w:cstheme="minorHAnsi"/>
          <w:iCs/>
          <w:sz w:val="24"/>
          <w:szCs w:val="24"/>
        </w:rPr>
      </w:pPr>
      <w:r w:rsidRPr="00153710">
        <w:rPr>
          <w:rFonts w:asciiTheme="minorHAnsi" w:eastAsia="Batang" w:hAnsiTheme="minorHAnsi" w:cstheme="minorHAnsi"/>
          <w:i/>
          <w:sz w:val="24"/>
          <w:szCs w:val="24"/>
        </w:rPr>
        <w:t>Was hat das alles noch mit mir zu tun?</w:t>
      </w:r>
    </w:p>
    <w:p w14:paraId="5DA09A3A" w14:textId="77777777" w:rsidR="0069609D" w:rsidRPr="00153710" w:rsidRDefault="0069609D" w:rsidP="0069609D">
      <w:pPr>
        <w:spacing w:line="276" w:lineRule="auto"/>
        <w:rPr>
          <w:rFonts w:asciiTheme="minorHAnsi" w:eastAsia="Batang" w:hAnsiTheme="minorHAnsi" w:cstheme="minorHAnsi"/>
          <w:iCs/>
          <w:sz w:val="24"/>
          <w:szCs w:val="24"/>
        </w:rPr>
      </w:pPr>
      <w:r w:rsidRPr="00153710">
        <w:rPr>
          <w:rFonts w:asciiTheme="minorHAnsi" w:eastAsia="Batang" w:hAnsiTheme="minorHAnsi" w:cstheme="minorHAnsi"/>
          <w:iCs/>
          <w:sz w:val="24"/>
          <w:szCs w:val="24"/>
        </w:rPr>
        <w:t>Bei allen Fragen und Diskussionen sind mir die Grundsätze gegenseitigen Vertrauens sehr wichtig.</w:t>
      </w:r>
    </w:p>
    <w:p w14:paraId="75497929" w14:textId="17CE4E0A" w:rsidR="0069609D" w:rsidRPr="00153710" w:rsidRDefault="0069609D" w:rsidP="0069609D">
      <w:pPr>
        <w:spacing w:line="276" w:lineRule="auto"/>
        <w:rPr>
          <w:rFonts w:asciiTheme="minorHAnsi" w:eastAsia="Batang" w:hAnsiTheme="minorHAnsi" w:cstheme="minorHAnsi"/>
          <w:b/>
          <w:bCs/>
          <w:iCs/>
          <w:sz w:val="24"/>
          <w:szCs w:val="24"/>
        </w:rPr>
      </w:pPr>
      <w:r w:rsidRPr="00153710">
        <w:rPr>
          <w:rFonts w:asciiTheme="minorHAnsi" w:eastAsia="Batang" w:hAnsiTheme="minorHAnsi" w:cstheme="minorHAnsi"/>
          <w:b/>
          <w:bCs/>
          <w:iCs/>
          <w:sz w:val="24"/>
          <w:szCs w:val="24"/>
        </w:rPr>
        <w:t xml:space="preserve">Die Daten für das </w:t>
      </w:r>
      <w:proofErr w:type="spellStart"/>
      <w:r w:rsidRPr="00153710">
        <w:rPr>
          <w:rFonts w:asciiTheme="minorHAnsi" w:eastAsia="Batang" w:hAnsiTheme="minorHAnsi" w:cstheme="minorHAnsi"/>
          <w:b/>
          <w:bCs/>
          <w:iCs/>
          <w:sz w:val="24"/>
          <w:szCs w:val="24"/>
        </w:rPr>
        <w:t>Konfjahr</w:t>
      </w:r>
      <w:proofErr w:type="spellEnd"/>
      <w:r w:rsidRPr="00153710">
        <w:rPr>
          <w:rFonts w:asciiTheme="minorHAnsi" w:eastAsia="Batang" w:hAnsiTheme="minorHAnsi" w:cstheme="minorHAnsi"/>
          <w:b/>
          <w:bCs/>
          <w:iCs/>
          <w:sz w:val="24"/>
          <w:szCs w:val="24"/>
        </w:rPr>
        <w:t xml:space="preserve"> 202</w:t>
      </w:r>
      <w:r w:rsidR="00B768D6">
        <w:rPr>
          <w:rFonts w:asciiTheme="minorHAnsi" w:eastAsia="Batang" w:hAnsiTheme="minorHAnsi" w:cstheme="minorHAnsi"/>
          <w:b/>
          <w:bCs/>
          <w:iCs/>
          <w:sz w:val="24"/>
          <w:szCs w:val="24"/>
        </w:rPr>
        <w:t>5</w:t>
      </w:r>
      <w:r w:rsidRPr="00153710">
        <w:rPr>
          <w:rFonts w:asciiTheme="minorHAnsi" w:eastAsia="Batang" w:hAnsiTheme="minorHAnsi" w:cstheme="minorHAnsi"/>
          <w:b/>
          <w:bCs/>
          <w:iCs/>
          <w:sz w:val="24"/>
          <w:szCs w:val="24"/>
        </w:rPr>
        <w:t>/2</w:t>
      </w:r>
      <w:r w:rsidR="00B768D6">
        <w:rPr>
          <w:rFonts w:asciiTheme="minorHAnsi" w:eastAsia="Batang" w:hAnsiTheme="minorHAnsi" w:cstheme="minorHAnsi"/>
          <w:b/>
          <w:bCs/>
          <w:iCs/>
          <w:sz w:val="24"/>
          <w:szCs w:val="24"/>
        </w:rPr>
        <w:t>6</w:t>
      </w:r>
      <w:r w:rsidRPr="00153710">
        <w:rPr>
          <w:rFonts w:asciiTheme="minorHAnsi" w:eastAsia="Batang" w:hAnsiTheme="minorHAnsi" w:cstheme="minorHAnsi"/>
          <w:b/>
          <w:bCs/>
          <w:iCs/>
          <w:sz w:val="24"/>
          <w:szCs w:val="24"/>
        </w:rPr>
        <w:t xml:space="preserve"> sind verbindlich für alle. </w:t>
      </w:r>
    </w:p>
    <w:p w14:paraId="1EBA0EC9" w14:textId="77777777" w:rsidR="0069609D" w:rsidRPr="00153710" w:rsidRDefault="0069609D" w:rsidP="0069609D">
      <w:pPr>
        <w:pStyle w:val="berschrift1"/>
        <w:spacing w:after="0" w:line="276" w:lineRule="auto"/>
        <w:rPr>
          <w:rFonts w:asciiTheme="minorHAnsi" w:eastAsia="Batang" w:hAnsiTheme="minorHAnsi" w:cstheme="minorHAnsi"/>
          <w:iCs/>
          <w:sz w:val="24"/>
          <w:szCs w:val="24"/>
        </w:rPr>
      </w:pPr>
      <w:r w:rsidRPr="00153710">
        <w:rPr>
          <w:rFonts w:asciiTheme="minorHAnsi" w:eastAsia="Batang" w:hAnsiTheme="minorHAnsi" w:cstheme="minorHAnsi"/>
          <w:iCs/>
          <w:sz w:val="24"/>
          <w:szCs w:val="24"/>
        </w:rPr>
        <w:t xml:space="preserve">Bei eventuellen Absenzen bitte ich Sie, mir diese frühzeitig zu melden. </w:t>
      </w:r>
    </w:p>
    <w:p w14:paraId="23274662" w14:textId="77777777" w:rsidR="0069609D" w:rsidRPr="00153710" w:rsidRDefault="0069609D" w:rsidP="00EA51D2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26A97F04" w14:textId="35B45092" w:rsidR="00863F87" w:rsidRPr="00153710" w:rsidRDefault="00863F87" w:rsidP="00EA51D2">
      <w:pPr>
        <w:rPr>
          <w:rFonts w:asciiTheme="minorHAnsi" w:hAnsiTheme="minorHAnsi" w:cstheme="minorHAnsi"/>
          <w:b/>
          <w:bCs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>Konfirmation «Zweiter Weg»</w:t>
      </w:r>
      <w:r w:rsidR="00DA1702"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 xml:space="preserve"> </w:t>
      </w:r>
      <w:r w:rsidR="00DA1702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(Sonntag, </w:t>
      </w:r>
      <w:r w:rsidR="00B768D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31</w:t>
      </w:r>
      <w:r w:rsidR="00DA1702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.</w:t>
      </w:r>
      <w:r w:rsidR="00D10A97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 </w:t>
      </w:r>
      <w:r w:rsidR="00B768D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Mai</w:t>
      </w:r>
      <w:r w:rsidR="00DA1702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 202</w:t>
      </w:r>
      <w:r w:rsidR="00B768D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6</w:t>
      </w:r>
      <w:r w:rsidR="00DA1702" w:rsidRPr="00D10A9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)</w:t>
      </w:r>
    </w:p>
    <w:p w14:paraId="4DBDE792" w14:textId="70FB0C44" w:rsidR="00863F87" w:rsidRPr="00153710" w:rsidRDefault="00863F87" w:rsidP="00EA51D2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6129759B" w14:textId="52B50AE1" w:rsidR="00863F87" w:rsidRPr="00153710" w:rsidRDefault="00863F87" w:rsidP="00863F87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Als Pilotprojekt bieten wir </w:t>
      </w:r>
      <w:r w:rsidR="006E74C9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neu 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die Möglichkeit eines </w:t>
      </w:r>
      <w:r w:rsidRPr="00153710">
        <w:rPr>
          <w:rFonts w:asciiTheme="minorHAnsi" w:hAnsiTheme="minorHAnsi" w:cstheme="minorHAnsi"/>
          <w:b/>
          <w:bCs/>
          <w:i/>
          <w:iCs/>
          <w:sz w:val="24"/>
          <w:szCs w:val="24"/>
          <w:lang w:val="de-CH"/>
        </w:rPr>
        <w:t>«zweiten Weges»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zur Konfirmation</w:t>
      </w:r>
      <w:r w:rsidR="006E74C9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an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. </w:t>
      </w:r>
    </w:p>
    <w:p w14:paraId="44E7F5E3" w14:textId="55CFC31F" w:rsidR="00863F87" w:rsidRPr="00153710" w:rsidRDefault="00863F87" w:rsidP="00863F87">
      <w:pPr>
        <w:rPr>
          <w:rFonts w:asciiTheme="minorHAnsi" w:hAnsiTheme="minorHAnsi" w:cstheme="minorHAnsi"/>
          <w:sz w:val="24"/>
          <w:szCs w:val="24"/>
        </w:rPr>
      </w:pPr>
      <w:r w:rsidRPr="00153710">
        <w:rPr>
          <w:rFonts w:asciiTheme="minorHAnsi" w:hAnsiTheme="minorHAnsi" w:cstheme="minorHAnsi"/>
          <w:sz w:val="24"/>
          <w:szCs w:val="24"/>
        </w:rPr>
        <w:t xml:space="preserve">Im Laufe der letzten Jahre hat sich herauskristallisiert, dass unser Angebot für das </w:t>
      </w:r>
      <w:proofErr w:type="spellStart"/>
      <w:r w:rsidRPr="00153710">
        <w:rPr>
          <w:rFonts w:asciiTheme="minorHAnsi" w:hAnsiTheme="minorHAnsi" w:cstheme="minorHAnsi"/>
          <w:sz w:val="24"/>
          <w:szCs w:val="24"/>
        </w:rPr>
        <w:t>Konfjahr</w:t>
      </w:r>
      <w:proofErr w:type="spellEnd"/>
      <w:r w:rsidRPr="00153710">
        <w:rPr>
          <w:rFonts w:asciiTheme="minorHAnsi" w:hAnsiTheme="minorHAnsi" w:cstheme="minorHAnsi"/>
          <w:sz w:val="24"/>
          <w:szCs w:val="24"/>
        </w:rPr>
        <w:t xml:space="preserve"> nicht von alle</w:t>
      </w:r>
      <w:r w:rsidR="006E74C9" w:rsidRPr="00153710">
        <w:rPr>
          <w:rFonts w:asciiTheme="minorHAnsi" w:hAnsiTheme="minorHAnsi" w:cstheme="minorHAnsi"/>
          <w:sz w:val="24"/>
          <w:szCs w:val="24"/>
        </w:rPr>
        <w:t>n</w:t>
      </w:r>
      <w:r w:rsidRPr="00153710">
        <w:rPr>
          <w:rFonts w:asciiTheme="minorHAnsi" w:hAnsiTheme="minorHAnsi" w:cstheme="minorHAnsi"/>
          <w:sz w:val="24"/>
          <w:szCs w:val="24"/>
        </w:rPr>
        <w:t xml:space="preserve"> gewollt oder </w:t>
      </w:r>
      <w:r w:rsidR="006E74C9" w:rsidRPr="00153710">
        <w:rPr>
          <w:rFonts w:asciiTheme="minorHAnsi" w:hAnsiTheme="minorHAnsi" w:cstheme="minorHAnsi"/>
          <w:sz w:val="24"/>
          <w:szCs w:val="24"/>
        </w:rPr>
        <w:t xml:space="preserve">nicht </w:t>
      </w:r>
      <w:r w:rsidRPr="00153710">
        <w:rPr>
          <w:rFonts w:asciiTheme="minorHAnsi" w:hAnsiTheme="minorHAnsi" w:cstheme="minorHAnsi"/>
          <w:sz w:val="24"/>
          <w:szCs w:val="24"/>
        </w:rPr>
        <w:t>für alle möglich ist. Dies kann sowohl organisationstechnische Ursachen haben (z.B. Leistungssportler und Spezialausbildung im musischen Bereich), oder auch Fragen der eigenen Motivation betreffen.</w:t>
      </w:r>
    </w:p>
    <w:p w14:paraId="13DA331B" w14:textId="77777777" w:rsidR="00863F87" w:rsidRPr="00153710" w:rsidRDefault="00863F87" w:rsidP="00863F87">
      <w:pPr>
        <w:rPr>
          <w:rFonts w:asciiTheme="minorHAnsi" w:hAnsiTheme="minorHAnsi" w:cstheme="minorHAnsi"/>
          <w:sz w:val="24"/>
          <w:szCs w:val="24"/>
        </w:rPr>
      </w:pPr>
      <w:r w:rsidRPr="00153710">
        <w:rPr>
          <w:rFonts w:asciiTheme="minorHAnsi" w:hAnsiTheme="minorHAnsi" w:cstheme="minorHAnsi"/>
          <w:sz w:val="24"/>
          <w:szCs w:val="24"/>
        </w:rPr>
        <w:t xml:space="preserve">Trotz klarer und offener Kommunikation über die Ziele, Inhalte und Form des </w:t>
      </w:r>
      <w:proofErr w:type="spellStart"/>
      <w:r w:rsidRPr="00153710">
        <w:rPr>
          <w:rFonts w:asciiTheme="minorHAnsi" w:hAnsiTheme="minorHAnsi" w:cstheme="minorHAnsi"/>
          <w:sz w:val="24"/>
          <w:szCs w:val="24"/>
        </w:rPr>
        <w:t>Konfjahrs</w:t>
      </w:r>
      <w:proofErr w:type="spellEnd"/>
      <w:r w:rsidRPr="00153710">
        <w:rPr>
          <w:rFonts w:asciiTheme="minorHAnsi" w:hAnsiTheme="minorHAnsi" w:cstheme="minorHAnsi"/>
          <w:sz w:val="24"/>
          <w:szCs w:val="24"/>
        </w:rPr>
        <w:t xml:space="preserve"> am Informationsabend für die Eltern und KonfirmandInnen, kommt es immer wieder zu Problemen in der Einhaltung der dort gemeinsam abgemachten Termine. </w:t>
      </w:r>
    </w:p>
    <w:p w14:paraId="36A15501" w14:textId="77777777" w:rsidR="00863F87" w:rsidRPr="00153710" w:rsidRDefault="00863F87" w:rsidP="00863F87">
      <w:pPr>
        <w:rPr>
          <w:rFonts w:asciiTheme="minorHAnsi" w:hAnsiTheme="minorHAnsi" w:cstheme="minorHAnsi"/>
          <w:sz w:val="24"/>
          <w:szCs w:val="24"/>
        </w:rPr>
      </w:pPr>
      <w:r w:rsidRPr="00153710">
        <w:rPr>
          <w:rFonts w:asciiTheme="minorHAnsi" w:hAnsiTheme="minorHAnsi" w:cstheme="minorHAnsi"/>
          <w:sz w:val="24"/>
          <w:szCs w:val="24"/>
        </w:rPr>
        <w:t xml:space="preserve">Dies betrifft bei weitem nicht die Mehrheit, sondern eher einen kleinen Teil der Jugendlichen. </w:t>
      </w:r>
    </w:p>
    <w:p w14:paraId="0E91A8DB" w14:textId="56D2F33D" w:rsidR="00863F87" w:rsidRPr="00153710" w:rsidRDefault="0069609D" w:rsidP="00863F87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</w:rPr>
        <w:t>Mit dem neuen Angebot</w:t>
      </w:r>
      <w:r w:rsidR="00863F87" w:rsidRPr="00153710">
        <w:rPr>
          <w:rFonts w:asciiTheme="minorHAnsi" w:hAnsiTheme="minorHAnsi" w:cstheme="minorHAnsi"/>
          <w:sz w:val="24"/>
          <w:szCs w:val="24"/>
        </w:rPr>
        <w:t xml:space="preserve"> de</w:t>
      </w:r>
      <w:r w:rsidRPr="00153710">
        <w:rPr>
          <w:rFonts w:asciiTheme="minorHAnsi" w:hAnsiTheme="minorHAnsi" w:cstheme="minorHAnsi"/>
          <w:sz w:val="24"/>
          <w:szCs w:val="24"/>
        </w:rPr>
        <w:t>s</w:t>
      </w:r>
      <w:r w:rsidR="00863F87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  <w:r w:rsidR="00863F87" w:rsidRPr="00153710">
        <w:rPr>
          <w:rFonts w:asciiTheme="minorHAnsi" w:hAnsiTheme="minorHAnsi" w:cstheme="minorHAnsi"/>
          <w:b/>
          <w:bCs/>
          <w:i/>
          <w:iCs/>
          <w:sz w:val="24"/>
          <w:szCs w:val="24"/>
          <w:lang w:val="de-CH"/>
        </w:rPr>
        <w:t>«zweite</w:t>
      </w:r>
      <w:r w:rsidRPr="00153710">
        <w:rPr>
          <w:rFonts w:asciiTheme="minorHAnsi" w:hAnsiTheme="minorHAnsi" w:cstheme="minorHAnsi"/>
          <w:b/>
          <w:bCs/>
          <w:i/>
          <w:iCs/>
          <w:sz w:val="24"/>
          <w:szCs w:val="24"/>
          <w:lang w:val="de-CH"/>
        </w:rPr>
        <w:t>n</w:t>
      </w:r>
      <w:r w:rsidR="00863F87" w:rsidRPr="00153710">
        <w:rPr>
          <w:rFonts w:asciiTheme="minorHAnsi" w:hAnsiTheme="minorHAnsi" w:cstheme="minorHAnsi"/>
          <w:b/>
          <w:bCs/>
          <w:i/>
          <w:iCs/>
          <w:sz w:val="24"/>
          <w:szCs w:val="24"/>
          <w:lang w:val="de-CH"/>
        </w:rPr>
        <w:t xml:space="preserve"> Weg</w:t>
      </w:r>
      <w:r w:rsidR="00DF13AA" w:rsidRPr="00153710">
        <w:rPr>
          <w:rFonts w:asciiTheme="minorHAnsi" w:hAnsiTheme="minorHAnsi" w:cstheme="minorHAnsi"/>
          <w:b/>
          <w:bCs/>
          <w:i/>
          <w:iCs/>
          <w:sz w:val="24"/>
          <w:szCs w:val="24"/>
          <w:lang w:val="de-CH"/>
        </w:rPr>
        <w:t>e</w:t>
      </w:r>
      <w:r w:rsidRPr="00153710">
        <w:rPr>
          <w:rFonts w:asciiTheme="minorHAnsi" w:hAnsiTheme="minorHAnsi" w:cstheme="minorHAnsi"/>
          <w:b/>
          <w:bCs/>
          <w:i/>
          <w:iCs/>
          <w:sz w:val="24"/>
          <w:szCs w:val="24"/>
          <w:lang w:val="de-CH"/>
        </w:rPr>
        <w:t>s</w:t>
      </w:r>
      <w:r w:rsidR="00863F87" w:rsidRPr="00153710">
        <w:rPr>
          <w:rFonts w:asciiTheme="minorHAnsi" w:hAnsiTheme="minorHAnsi" w:cstheme="minorHAnsi"/>
          <w:b/>
          <w:bCs/>
          <w:i/>
          <w:iCs/>
          <w:sz w:val="24"/>
          <w:szCs w:val="24"/>
          <w:lang w:val="de-CH"/>
        </w:rPr>
        <w:t>»</w:t>
      </w:r>
      <w:r w:rsidR="00863F87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>bieten wir</w:t>
      </w:r>
      <w:r w:rsidR="00863F87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eine Alternative zum bisherigen System. </w:t>
      </w:r>
    </w:p>
    <w:p w14:paraId="1D0F7D16" w14:textId="77777777" w:rsidR="0069609D" w:rsidRPr="00153710" w:rsidRDefault="0069609D" w:rsidP="00863F87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577084C4" w14:textId="50564D31" w:rsidR="0069609D" w:rsidRPr="00153710" w:rsidRDefault="0069609D" w:rsidP="00863F87">
      <w:pPr>
        <w:rPr>
          <w:rFonts w:asciiTheme="minorHAnsi" w:hAnsiTheme="minorHAnsi" w:cstheme="minorHAnsi"/>
          <w:b/>
          <w:bCs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>Vorgehen «Zweiter Weg»:</w:t>
      </w:r>
    </w:p>
    <w:p w14:paraId="2EA1A426" w14:textId="77777777" w:rsidR="0069609D" w:rsidRPr="00153710" w:rsidRDefault="0069609D" w:rsidP="00863F87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5A319A2D" w14:textId="77777777" w:rsidR="0069609D" w:rsidRPr="00153710" w:rsidRDefault="0069609D" w:rsidP="0069609D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Für alle zukünftigen KonfirmandInnen ist das Kennenlernlager im Herbst obligatorisch. </w:t>
      </w:r>
    </w:p>
    <w:p w14:paraId="3BF49607" w14:textId="77777777" w:rsidR="0069609D" w:rsidRPr="00153710" w:rsidRDefault="0069609D" w:rsidP="0069609D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In diesem lernen sie die Art und Weise der Zusammenarbeit für das gemeinsame </w:t>
      </w:r>
      <w:proofErr w:type="spellStart"/>
      <w:r w:rsidRPr="00153710">
        <w:rPr>
          <w:rFonts w:asciiTheme="minorHAnsi" w:hAnsiTheme="minorHAnsi" w:cstheme="minorHAnsi"/>
          <w:sz w:val="24"/>
          <w:szCs w:val="24"/>
          <w:lang w:val="de-CH"/>
        </w:rPr>
        <w:t>Konfjahr</w:t>
      </w:r>
      <w:proofErr w:type="spellEnd"/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kennen und sammeln erste eigene Erfahrungen mit dieser Form.</w:t>
      </w:r>
    </w:p>
    <w:p w14:paraId="55BD481F" w14:textId="5F6141B3" w:rsidR="0069609D" w:rsidRPr="00153710" w:rsidRDefault="0069609D" w:rsidP="0069609D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Nach dem Kennenlernlager </w:t>
      </w:r>
      <w:r w:rsidR="00D10A97">
        <w:rPr>
          <w:rFonts w:asciiTheme="minorHAnsi" w:hAnsiTheme="minorHAnsi" w:cstheme="minorHAnsi"/>
          <w:sz w:val="24"/>
          <w:szCs w:val="24"/>
          <w:lang w:val="de-CH"/>
        </w:rPr>
        <w:t xml:space="preserve">(oder auch schon bei der Anmeldung) 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besteht die Möglichkeit den </w:t>
      </w:r>
      <w:r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>«zweiten Weg»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zur Konfirmation zu </w:t>
      </w:r>
      <w:r w:rsidR="006E74C9" w:rsidRPr="00153710">
        <w:rPr>
          <w:rFonts w:asciiTheme="minorHAnsi" w:hAnsiTheme="minorHAnsi" w:cstheme="minorHAnsi"/>
          <w:sz w:val="24"/>
          <w:szCs w:val="24"/>
          <w:lang w:val="de-CH"/>
        </w:rPr>
        <w:t>wählen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. </w:t>
      </w:r>
    </w:p>
    <w:p w14:paraId="312C50AD" w14:textId="3EF846B4" w:rsidR="0069609D" w:rsidRPr="00153710" w:rsidRDefault="0069609D" w:rsidP="0069609D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Auf diesem zweiten Weg fallen sämtliche weiteren Unterrichtstermine weg. </w:t>
      </w:r>
    </w:p>
    <w:p w14:paraId="0C1FD74A" w14:textId="2D649DCB" w:rsidR="0069609D" w:rsidRPr="00153710" w:rsidRDefault="006E74C9" w:rsidP="0069609D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>Zur Vorbereitung wird es e</w:t>
      </w:r>
      <w:r w:rsidR="0069609D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inzig ein </w:t>
      </w:r>
      <w:r w:rsidR="00E752B8">
        <w:rPr>
          <w:rFonts w:asciiTheme="minorHAnsi" w:hAnsiTheme="minorHAnsi" w:cstheme="minorHAnsi"/>
          <w:sz w:val="24"/>
          <w:szCs w:val="24"/>
          <w:lang w:val="de-CH"/>
        </w:rPr>
        <w:t>Treffen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vor dem Konfirmationsgottesdiens</w:t>
      </w:r>
      <w:r w:rsidR="00E752B8">
        <w:rPr>
          <w:rFonts w:asciiTheme="minorHAnsi" w:hAnsiTheme="minorHAnsi" w:cstheme="minorHAnsi"/>
          <w:sz w:val="24"/>
          <w:szCs w:val="24"/>
          <w:lang w:val="de-CH"/>
        </w:rPr>
        <w:t>t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geben</w:t>
      </w:r>
      <w:r w:rsidR="0069609D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. </w:t>
      </w:r>
    </w:p>
    <w:p w14:paraId="7524A127" w14:textId="345B61E5" w:rsidR="00DF13AA" w:rsidRPr="00153710" w:rsidRDefault="0069609D" w:rsidP="00863F87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Den eigentlichen Gottesdienst gestalten die Teilnehmenden des «zweiten Weges» nicht mit, sondern erhalten </w:t>
      </w:r>
      <w:r w:rsidR="006E74C9" w:rsidRPr="00153710">
        <w:rPr>
          <w:rFonts w:asciiTheme="minorHAnsi" w:hAnsiTheme="minorHAnsi" w:cstheme="minorHAnsi"/>
          <w:sz w:val="24"/>
          <w:szCs w:val="24"/>
          <w:lang w:val="de-CH"/>
        </w:rPr>
        <w:t>einen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Segen, </w:t>
      </w:r>
      <w:r w:rsidR="006E74C9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ihren </w:t>
      </w:r>
      <w:proofErr w:type="spellStart"/>
      <w:r w:rsidRPr="00153710">
        <w:rPr>
          <w:rFonts w:asciiTheme="minorHAnsi" w:hAnsiTheme="minorHAnsi" w:cstheme="minorHAnsi"/>
          <w:sz w:val="24"/>
          <w:szCs w:val="24"/>
          <w:lang w:val="de-CH"/>
        </w:rPr>
        <w:t>Konfspruch</w:t>
      </w:r>
      <w:proofErr w:type="spellEnd"/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und die </w:t>
      </w:r>
      <w:proofErr w:type="spellStart"/>
      <w:r w:rsidRPr="00153710">
        <w:rPr>
          <w:rFonts w:asciiTheme="minorHAnsi" w:hAnsiTheme="minorHAnsi" w:cstheme="minorHAnsi"/>
          <w:sz w:val="24"/>
          <w:szCs w:val="24"/>
          <w:lang w:val="de-CH"/>
        </w:rPr>
        <w:t>Konfurkunde</w:t>
      </w:r>
      <w:proofErr w:type="spellEnd"/>
      <w:r w:rsidRPr="00153710">
        <w:rPr>
          <w:rFonts w:asciiTheme="minorHAnsi" w:hAnsiTheme="minorHAnsi" w:cstheme="minorHAnsi"/>
          <w:sz w:val="24"/>
          <w:szCs w:val="24"/>
          <w:lang w:val="de-CH"/>
        </w:rPr>
        <w:t>.</w:t>
      </w:r>
    </w:p>
    <w:p w14:paraId="5E55B53C" w14:textId="77777777" w:rsidR="00DF13AA" w:rsidRPr="00153710" w:rsidRDefault="00DF13AA" w:rsidP="00863F87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35EFD879" w14:textId="37F32753" w:rsidR="00AA67AE" w:rsidRDefault="00AA67AE" w:rsidP="00863F87">
      <w:pPr>
        <w:rPr>
          <w:rFonts w:asciiTheme="minorHAnsi" w:hAnsiTheme="minorHAnsi" w:cstheme="minorHAnsi"/>
          <w:sz w:val="24"/>
          <w:szCs w:val="24"/>
          <w:lang w:val="de-CH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de-CH"/>
        </w:rPr>
        <w:t>Informationen Pfarramt:</w:t>
      </w:r>
    </w:p>
    <w:p w14:paraId="3FCA5BFD" w14:textId="77777777" w:rsidR="00AA67AE" w:rsidRDefault="00AA67AE" w:rsidP="00863F87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54626871" w14:textId="4FE626D1" w:rsidR="009B6D3D" w:rsidRDefault="00AA67AE" w:rsidP="00863F87">
      <w:pPr>
        <w:rPr>
          <w:rFonts w:asciiTheme="minorHAnsi" w:hAnsiTheme="minorHAnsi" w:cstheme="minorHAnsi"/>
          <w:sz w:val="24"/>
          <w:szCs w:val="24"/>
          <w:lang w:val="de-CH"/>
        </w:rPr>
      </w:pPr>
      <w:r>
        <w:rPr>
          <w:rFonts w:asciiTheme="minorHAnsi" w:hAnsiTheme="minorHAnsi" w:cstheme="minorHAnsi"/>
          <w:sz w:val="24"/>
          <w:szCs w:val="24"/>
          <w:lang w:val="de-CH"/>
        </w:rPr>
        <w:t xml:space="preserve">Nach 10 Jahren im Pfarramt werde ich im </w:t>
      </w:r>
      <w:r w:rsidR="00E773EE">
        <w:rPr>
          <w:rFonts w:asciiTheme="minorHAnsi" w:hAnsiTheme="minorHAnsi" w:cstheme="minorHAnsi"/>
          <w:sz w:val="24"/>
          <w:szCs w:val="24"/>
          <w:lang w:val="de-CH"/>
        </w:rPr>
        <w:t xml:space="preserve">kommenden Jahr 2026 </w:t>
      </w:r>
      <w:r>
        <w:rPr>
          <w:rFonts w:asciiTheme="minorHAnsi" w:hAnsiTheme="minorHAnsi" w:cstheme="minorHAnsi"/>
          <w:sz w:val="24"/>
          <w:szCs w:val="24"/>
          <w:lang w:val="de-CH"/>
        </w:rPr>
        <w:t xml:space="preserve">von Februar bis Juli einen halbjährigen Studienurlaub wahrnehmen. In diesem Zeitraum übernimmt </w:t>
      </w:r>
      <w:proofErr w:type="spellStart"/>
      <w:r w:rsidR="00320BBA">
        <w:rPr>
          <w:rFonts w:asciiTheme="minorHAnsi" w:hAnsiTheme="minorHAnsi" w:cstheme="minorHAnsi"/>
          <w:sz w:val="24"/>
          <w:szCs w:val="24"/>
          <w:lang w:val="de-CH"/>
        </w:rPr>
        <w:t>Pfrn</w:t>
      </w:r>
      <w:proofErr w:type="spellEnd"/>
      <w:r w:rsidR="00320BBA">
        <w:rPr>
          <w:rFonts w:asciiTheme="minorHAnsi" w:hAnsiTheme="minorHAnsi" w:cstheme="minorHAnsi"/>
          <w:sz w:val="24"/>
          <w:szCs w:val="24"/>
          <w:lang w:val="de-CH"/>
        </w:rPr>
        <w:t xml:space="preserve">. Silvia </w:t>
      </w:r>
      <w:proofErr w:type="spellStart"/>
      <w:r w:rsidR="00320BBA">
        <w:rPr>
          <w:rFonts w:asciiTheme="minorHAnsi" w:hAnsiTheme="minorHAnsi" w:cstheme="minorHAnsi"/>
          <w:sz w:val="24"/>
          <w:szCs w:val="24"/>
          <w:lang w:val="de-CH"/>
        </w:rPr>
        <w:t>Stuparova</w:t>
      </w:r>
      <w:proofErr w:type="spellEnd"/>
      <w:r w:rsidR="00320BBA">
        <w:rPr>
          <w:rFonts w:asciiTheme="minorHAnsi" w:hAnsiTheme="minorHAnsi" w:cstheme="minorHAnsi"/>
          <w:sz w:val="24"/>
          <w:szCs w:val="24"/>
          <w:lang w:val="de-CH"/>
        </w:rPr>
        <w:t xml:space="preserve"> die pfarramtliche </w:t>
      </w:r>
      <w:r>
        <w:rPr>
          <w:rFonts w:asciiTheme="minorHAnsi" w:hAnsiTheme="minorHAnsi" w:cstheme="minorHAnsi"/>
          <w:sz w:val="24"/>
          <w:szCs w:val="24"/>
          <w:lang w:val="de-CH"/>
        </w:rPr>
        <w:t xml:space="preserve">Vertretung </w:t>
      </w:r>
      <w:r w:rsidR="00320BBA">
        <w:rPr>
          <w:rFonts w:asciiTheme="minorHAnsi" w:hAnsiTheme="minorHAnsi" w:cstheme="minorHAnsi"/>
          <w:sz w:val="24"/>
          <w:szCs w:val="24"/>
          <w:lang w:val="de-CH"/>
        </w:rPr>
        <w:t xml:space="preserve">für </w:t>
      </w:r>
      <w:r>
        <w:rPr>
          <w:rFonts w:asciiTheme="minorHAnsi" w:hAnsiTheme="minorHAnsi" w:cstheme="minorHAnsi"/>
          <w:sz w:val="24"/>
          <w:szCs w:val="24"/>
          <w:lang w:val="de-CH"/>
        </w:rPr>
        <w:t xml:space="preserve">die </w:t>
      </w:r>
      <w:proofErr w:type="spellStart"/>
      <w:r>
        <w:rPr>
          <w:rFonts w:asciiTheme="minorHAnsi" w:hAnsiTheme="minorHAnsi" w:cstheme="minorHAnsi"/>
          <w:sz w:val="24"/>
          <w:szCs w:val="24"/>
          <w:lang w:val="de-CH"/>
        </w:rPr>
        <w:t>Konfklass</w:t>
      </w:r>
      <w:r w:rsidR="00320BBA">
        <w:rPr>
          <w:rFonts w:asciiTheme="minorHAnsi" w:hAnsiTheme="minorHAnsi" w:cstheme="minorHAnsi"/>
          <w:sz w:val="24"/>
          <w:szCs w:val="24"/>
          <w:lang w:val="de-CH"/>
        </w:rPr>
        <w:t>e</w:t>
      </w:r>
      <w:proofErr w:type="spellEnd"/>
      <w:r w:rsidR="00320BBA">
        <w:rPr>
          <w:rFonts w:asciiTheme="minorHAnsi" w:hAnsiTheme="minorHAnsi" w:cstheme="minorHAnsi"/>
          <w:sz w:val="24"/>
          <w:szCs w:val="24"/>
          <w:lang w:val="de-CH"/>
        </w:rPr>
        <w:t>.</w:t>
      </w:r>
    </w:p>
    <w:p w14:paraId="5F5ABC68" w14:textId="39975D6D" w:rsidR="009B6D3D" w:rsidRDefault="00AA67AE" w:rsidP="00863F87">
      <w:pPr>
        <w:rPr>
          <w:rFonts w:asciiTheme="minorHAnsi" w:hAnsiTheme="minorHAnsi" w:cstheme="minorHAnsi"/>
          <w:sz w:val="24"/>
          <w:szCs w:val="24"/>
          <w:lang w:val="de-CH"/>
        </w:rPr>
      </w:pPr>
      <w:r>
        <w:rPr>
          <w:rFonts w:asciiTheme="minorHAnsi" w:hAnsiTheme="minorHAnsi" w:cstheme="minorHAnsi"/>
          <w:sz w:val="24"/>
          <w:szCs w:val="24"/>
          <w:lang w:val="de-CH"/>
        </w:rPr>
        <w:t xml:space="preserve">Zusammen mit Karin </w:t>
      </w:r>
      <w:proofErr w:type="spellStart"/>
      <w:r>
        <w:rPr>
          <w:rFonts w:asciiTheme="minorHAnsi" w:hAnsiTheme="minorHAnsi" w:cstheme="minorHAnsi"/>
          <w:sz w:val="24"/>
          <w:szCs w:val="24"/>
          <w:lang w:val="de-CH"/>
        </w:rPr>
        <w:t>Schluep</w:t>
      </w:r>
      <w:proofErr w:type="spellEnd"/>
      <w:r>
        <w:rPr>
          <w:rFonts w:asciiTheme="minorHAnsi" w:hAnsiTheme="minorHAnsi" w:cstheme="minorHAnsi"/>
          <w:sz w:val="24"/>
          <w:szCs w:val="24"/>
          <w:lang w:val="de-CH"/>
        </w:rPr>
        <w:t xml:space="preserve"> wird </w:t>
      </w:r>
      <w:proofErr w:type="spellStart"/>
      <w:r w:rsidR="00320BBA">
        <w:rPr>
          <w:rFonts w:asciiTheme="minorHAnsi" w:hAnsiTheme="minorHAnsi" w:cstheme="minorHAnsi"/>
          <w:sz w:val="24"/>
          <w:szCs w:val="24"/>
          <w:lang w:val="de-CH"/>
        </w:rPr>
        <w:t>Pfrn</w:t>
      </w:r>
      <w:proofErr w:type="spellEnd"/>
      <w:r w:rsidR="00320BBA">
        <w:rPr>
          <w:rFonts w:asciiTheme="minorHAnsi" w:hAnsiTheme="minorHAnsi" w:cstheme="minorHAnsi"/>
          <w:sz w:val="24"/>
          <w:szCs w:val="24"/>
          <w:lang w:val="de-CH"/>
        </w:rPr>
        <w:t xml:space="preserve">. Silvia </w:t>
      </w:r>
      <w:proofErr w:type="spellStart"/>
      <w:r w:rsidR="00320BBA">
        <w:rPr>
          <w:rFonts w:asciiTheme="minorHAnsi" w:hAnsiTheme="minorHAnsi" w:cstheme="minorHAnsi"/>
          <w:sz w:val="24"/>
          <w:szCs w:val="24"/>
          <w:lang w:val="de-CH"/>
        </w:rPr>
        <w:t>Stuparova</w:t>
      </w:r>
      <w:proofErr w:type="spellEnd"/>
      <w:r>
        <w:rPr>
          <w:rFonts w:asciiTheme="minorHAnsi" w:hAnsiTheme="minorHAnsi" w:cstheme="minorHAnsi"/>
          <w:sz w:val="24"/>
          <w:szCs w:val="24"/>
          <w:lang w:val="de-CH"/>
        </w:rPr>
        <w:t xml:space="preserve"> auch mit ins </w:t>
      </w:r>
      <w:proofErr w:type="spellStart"/>
      <w:r>
        <w:rPr>
          <w:rFonts w:asciiTheme="minorHAnsi" w:hAnsiTheme="minorHAnsi" w:cstheme="minorHAnsi"/>
          <w:sz w:val="24"/>
          <w:szCs w:val="24"/>
          <w:lang w:val="de-CH"/>
        </w:rPr>
        <w:t>Konflager</w:t>
      </w:r>
      <w:proofErr w:type="spellEnd"/>
      <w:r>
        <w:rPr>
          <w:rFonts w:asciiTheme="minorHAnsi" w:hAnsiTheme="minorHAnsi" w:cstheme="minorHAnsi"/>
          <w:sz w:val="24"/>
          <w:szCs w:val="24"/>
          <w:lang w:val="de-CH"/>
        </w:rPr>
        <w:t xml:space="preserve"> kommen und die Gottesdienste zur Konfirmation durchführen. </w:t>
      </w:r>
    </w:p>
    <w:p w14:paraId="39CEC019" w14:textId="154E02BC" w:rsidR="0088428C" w:rsidRDefault="00320BBA" w:rsidP="0088428C">
      <w:pPr>
        <w:rPr>
          <w:rFonts w:asciiTheme="minorHAnsi" w:hAnsiTheme="minorHAnsi" w:cstheme="minorHAnsi"/>
          <w:sz w:val="24"/>
          <w:szCs w:val="24"/>
          <w:lang w:val="de-CH"/>
        </w:rPr>
      </w:pPr>
      <w:r>
        <w:rPr>
          <w:rFonts w:asciiTheme="minorHAnsi" w:hAnsiTheme="minorHAnsi" w:cstheme="minorHAnsi"/>
          <w:sz w:val="24"/>
          <w:szCs w:val="24"/>
          <w:lang w:val="de-CH"/>
        </w:rPr>
        <w:t xml:space="preserve">Da Frau </w:t>
      </w:r>
      <w:proofErr w:type="spellStart"/>
      <w:r>
        <w:rPr>
          <w:rFonts w:asciiTheme="minorHAnsi" w:hAnsiTheme="minorHAnsi" w:cstheme="minorHAnsi"/>
          <w:sz w:val="24"/>
          <w:szCs w:val="24"/>
          <w:lang w:val="de-CH"/>
        </w:rPr>
        <w:t>Stuparova</w:t>
      </w:r>
      <w:proofErr w:type="spellEnd"/>
      <w:r>
        <w:rPr>
          <w:rFonts w:asciiTheme="minorHAnsi" w:hAnsiTheme="minorHAnsi" w:cstheme="minorHAnsi"/>
          <w:sz w:val="24"/>
          <w:szCs w:val="24"/>
          <w:lang w:val="de-CH"/>
        </w:rPr>
        <w:t xml:space="preserve"> im Rahmen ihrer eigenen Tätigkeit in der Kirchgemeinde Täuffelen am 10. Mai </w:t>
      </w:r>
      <w:proofErr w:type="gramStart"/>
      <w:r>
        <w:rPr>
          <w:rFonts w:asciiTheme="minorHAnsi" w:hAnsiTheme="minorHAnsi" w:cstheme="minorHAnsi"/>
          <w:sz w:val="24"/>
          <w:szCs w:val="24"/>
          <w:lang w:val="de-CH"/>
        </w:rPr>
        <w:t>selber</w:t>
      </w:r>
      <w:proofErr w:type="gramEnd"/>
      <w:r>
        <w:rPr>
          <w:rFonts w:asciiTheme="minorHAnsi" w:hAnsiTheme="minorHAnsi" w:cstheme="minorHAnsi"/>
          <w:sz w:val="24"/>
          <w:szCs w:val="24"/>
          <w:lang w:val="de-CH"/>
        </w:rPr>
        <w:t xml:space="preserve"> Konfirmation hat mussten wir einige Daten noch ändern</w:t>
      </w:r>
      <w:r w:rsidR="0088428C">
        <w:rPr>
          <w:rFonts w:asciiTheme="minorHAnsi" w:hAnsiTheme="minorHAnsi" w:cstheme="minorHAnsi"/>
          <w:sz w:val="24"/>
          <w:szCs w:val="24"/>
          <w:lang w:val="de-CH"/>
        </w:rPr>
        <w:t>.</w:t>
      </w:r>
    </w:p>
    <w:p w14:paraId="5C7A9435" w14:textId="2FC823AA" w:rsidR="00320BBA" w:rsidRDefault="00320BBA" w:rsidP="0088428C">
      <w:pPr>
        <w:rPr>
          <w:rFonts w:asciiTheme="minorHAnsi" w:hAnsiTheme="minorHAnsi" w:cstheme="minorHAnsi"/>
          <w:sz w:val="24"/>
          <w:szCs w:val="24"/>
          <w:lang w:val="de-CH"/>
        </w:rPr>
      </w:pPr>
      <w:r>
        <w:rPr>
          <w:rFonts w:asciiTheme="minorHAnsi" w:hAnsiTheme="minorHAnsi" w:cstheme="minorHAnsi"/>
          <w:sz w:val="24"/>
          <w:szCs w:val="24"/>
          <w:lang w:val="de-CH"/>
        </w:rPr>
        <w:t>Beide Gottesdienste zur Konfirmation finden neu am Donnerstag, 14. Mai 2026 (Auffahrt) statt. Der Gottesdienst der Klasse A startet um 9 Uhr, der Gottesdienst der Klasse B um 11 Uhr.</w:t>
      </w:r>
    </w:p>
    <w:p w14:paraId="0A680C40" w14:textId="2801C3F8" w:rsidR="00320BBA" w:rsidRDefault="00320BBA" w:rsidP="0088428C">
      <w:pPr>
        <w:rPr>
          <w:rFonts w:asciiTheme="minorHAnsi" w:hAnsiTheme="minorHAnsi" w:cstheme="minorHAnsi"/>
          <w:sz w:val="24"/>
          <w:szCs w:val="24"/>
          <w:lang w:val="de-CH"/>
        </w:rPr>
      </w:pPr>
      <w:r>
        <w:rPr>
          <w:rFonts w:asciiTheme="minorHAnsi" w:hAnsiTheme="minorHAnsi" w:cstheme="minorHAnsi"/>
          <w:sz w:val="24"/>
          <w:szCs w:val="24"/>
          <w:lang w:val="de-CH"/>
        </w:rPr>
        <w:t>Bitte beachten sie die Termine im angefügten Dokument für genauere Informationen.</w:t>
      </w:r>
    </w:p>
    <w:p w14:paraId="1CDD3CF7" w14:textId="77777777" w:rsidR="00AA67AE" w:rsidRDefault="00AA67AE" w:rsidP="00863F87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3ECCB2B4" w14:textId="77777777" w:rsidR="0032519D" w:rsidRDefault="0032519D" w:rsidP="00863F87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1F8AE064" w14:textId="77777777" w:rsidR="0032519D" w:rsidRDefault="0032519D" w:rsidP="00863F87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1654B9A4" w14:textId="77777777" w:rsidR="00AA67AE" w:rsidRDefault="00AA67AE" w:rsidP="00863F87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12918AD8" w14:textId="77777777" w:rsidR="009B6D3D" w:rsidRDefault="009B6D3D" w:rsidP="00863F87">
      <w:pPr>
        <w:rPr>
          <w:rFonts w:asciiTheme="minorHAnsi" w:hAnsiTheme="minorHAnsi" w:cstheme="minorHAnsi"/>
          <w:b/>
          <w:bCs/>
          <w:sz w:val="24"/>
          <w:szCs w:val="24"/>
          <w:lang w:val="de-CH"/>
        </w:rPr>
      </w:pPr>
    </w:p>
    <w:p w14:paraId="12D0980E" w14:textId="48DB0B7E" w:rsidR="00DF13AA" w:rsidRDefault="00DF13AA" w:rsidP="00863F87">
      <w:pPr>
        <w:rPr>
          <w:rFonts w:asciiTheme="minorHAnsi" w:hAnsiTheme="minorHAnsi" w:cstheme="minorHAnsi"/>
          <w:b/>
          <w:bCs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lastRenderedPageBreak/>
        <w:t>Anmeldung zu</w:t>
      </w:r>
      <w:r w:rsidR="00A053E8"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>r</w:t>
      </w:r>
      <w:r w:rsidRPr="00153710">
        <w:rPr>
          <w:rFonts w:asciiTheme="minorHAnsi" w:hAnsiTheme="minorHAnsi" w:cstheme="minorHAnsi"/>
          <w:b/>
          <w:bCs/>
          <w:sz w:val="24"/>
          <w:szCs w:val="24"/>
          <w:lang w:val="de-CH"/>
        </w:rPr>
        <w:t xml:space="preserve"> Konfirmation</w:t>
      </w:r>
    </w:p>
    <w:p w14:paraId="40F5FB9F" w14:textId="77777777" w:rsidR="006261F4" w:rsidRPr="00B768D6" w:rsidRDefault="006261F4" w:rsidP="00863F87">
      <w:pPr>
        <w:rPr>
          <w:rFonts w:asciiTheme="minorHAnsi" w:hAnsiTheme="minorHAnsi" w:cstheme="minorHAnsi"/>
          <w:color w:val="FF0000"/>
          <w:sz w:val="24"/>
          <w:szCs w:val="24"/>
          <w:lang w:val="de-CH"/>
        </w:rPr>
      </w:pPr>
    </w:p>
    <w:p w14:paraId="1FE82AB7" w14:textId="783DF662" w:rsidR="00F61BF9" w:rsidRPr="0032519D" w:rsidRDefault="006261F4" w:rsidP="006261F4">
      <w:pPr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</w:pPr>
      <w:r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>Die Anmeldung zu den Konfirmationsgottesdiensten und für die Konfirmation «zweite</w:t>
      </w:r>
      <w:r w:rsidR="00F61BF9"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>r</w:t>
      </w:r>
      <w:r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 Weg» wird über «Pfefferstern» erfolgen. </w:t>
      </w:r>
    </w:p>
    <w:p w14:paraId="1DC8E7ED" w14:textId="596C204D" w:rsidR="006261F4" w:rsidRPr="0032519D" w:rsidRDefault="006261F4" w:rsidP="006261F4">
      <w:pPr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</w:pPr>
      <w:r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Achtung: </w:t>
      </w:r>
      <w:r w:rsidR="00F61BF9"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Die </w:t>
      </w:r>
      <w:r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Teilnehmerzahl pro </w:t>
      </w:r>
      <w:proofErr w:type="spellStart"/>
      <w:r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>Konfgottesdienst</w:t>
      </w:r>
      <w:proofErr w:type="spellEnd"/>
      <w:r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 ist aus Platzgründen in der Kirche Oberwil auf 1</w:t>
      </w:r>
      <w:r w:rsidR="00AA67AE"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>2</w:t>
      </w:r>
      <w:r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 Personen beschränkt! </w:t>
      </w:r>
    </w:p>
    <w:p w14:paraId="78CB06CE" w14:textId="56A66F5A" w:rsidR="0032519D" w:rsidRPr="0032519D" w:rsidRDefault="0032519D" w:rsidP="006261F4">
      <w:pPr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</w:pPr>
      <w:r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Die Anmeldung ist ab Dienstag, 26. </w:t>
      </w:r>
      <w:proofErr w:type="gramStart"/>
      <w:r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>August 2025</w:t>
      </w:r>
      <w:proofErr w:type="gramEnd"/>
      <w:r w:rsidR="009B6D3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 12 Uhr</w:t>
      </w:r>
      <w:r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 im «Pfefferstern» möglich.</w:t>
      </w:r>
    </w:p>
    <w:p w14:paraId="3F762259" w14:textId="3D10FFAA" w:rsidR="006261F4" w:rsidRPr="0032519D" w:rsidRDefault="006261F4" w:rsidP="006261F4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</w:pPr>
      <w:r w:rsidRPr="003251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Weitere Informationen dazu folgen am Informationsabend</w:t>
      </w:r>
      <w:r w:rsidR="00F61BF9" w:rsidRPr="0032519D">
        <w:rPr>
          <w:rFonts w:asciiTheme="minorHAnsi" w:hAnsiTheme="minorHAnsi" w:cstheme="minorHAnsi"/>
          <w:color w:val="000000" w:themeColor="text1"/>
          <w:sz w:val="24"/>
          <w:szCs w:val="24"/>
          <w:lang w:val="de-CH"/>
        </w:rPr>
        <w:t xml:space="preserve"> </w:t>
      </w:r>
      <w:r w:rsidR="00F61BF9" w:rsidRPr="003251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am Freitag, 2</w:t>
      </w:r>
      <w:r w:rsidR="00361B92" w:rsidRPr="003251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2</w:t>
      </w:r>
      <w:r w:rsidR="00F61BF9" w:rsidRPr="003251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. </w:t>
      </w:r>
      <w:r w:rsidR="00361B92" w:rsidRPr="003251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August</w:t>
      </w:r>
      <w:r w:rsidR="00F61BF9" w:rsidRPr="003251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 xml:space="preserve"> 202</w:t>
      </w:r>
      <w:r w:rsidR="00361B92" w:rsidRPr="003251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5</w:t>
      </w:r>
      <w:r w:rsidR="00F61BF9" w:rsidRPr="003251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de-CH"/>
        </w:rPr>
        <w:t>.</w:t>
      </w:r>
    </w:p>
    <w:p w14:paraId="5D7DE0C5" w14:textId="77777777" w:rsidR="00DF13AA" w:rsidRPr="00153710" w:rsidRDefault="00DF13AA" w:rsidP="00863F87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67DDA808" w14:textId="193DDBE3" w:rsidR="00A053E8" w:rsidRPr="00153710" w:rsidRDefault="00A053E8" w:rsidP="00863F87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Bitte füllen </w:t>
      </w:r>
      <w:r w:rsidR="00F61BF9">
        <w:rPr>
          <w:rFonts w:asciiTheme="minorHAnsi" w:hAnsiTheme="minorHAnsi" w:cstheme="minorHAnsi"/>
          <w:sz w:val="24"/>
          <w:szCs w:val="24"/>
          <w:lang w:val="de-CH"/>
        </w:rPr>
        <w:t>S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>ie das angefügte Anmeldformular aus und bringen sie es zum Informationsabend</w:t>
      </w:r>
      <w:r w:rsidR="00F61BF9">
        <w:rPr>
          <w:rFonts w:asciiTheme="minorHAnsi" w:hAnsiTheme="minorHAnsi" w:cstheme="minorHAnsi"/>
          <w:sz w:val="24"/>
          <w:szCs w:val="24"/>
          <w:lang w:val="de-CH"/>
        </w:rPr>
        <w:t xml:space="preserve"> mit</w:t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>.</w:t>
      </w:r>
    </w:p>
    <w:p w14:paraId="0CBC0347" w14:textId="77777777" w:rsidR="00FC241E" w:rsidRPr="00153710" w:rsidRDefault="00FC241E" w:rsidP="00863F87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65550555" w14:textId="31DA9E17" w:rsidR="00F61BF9" w:rsidRDefault="00F61BF9" w:rsidP="00863F87">
      <w:pPr>
        <w:rPr>
          <w:rFonts w:asciiTheme="minorHAnsi" w:hAnsiTheme="minorHAnsi" w:cstheme="minorHAnsi"/>
          <w:sz w:val="24"/>
          <w:szCs w:val="24"/>
          <w:lang w:val="de-CH"/>
        </w:rPr>
      </w:pPr>
      <w:r>
        <w:rPr>
          <w:rFonts w:asciiTheme="minorHAnsi" w:hAnsiTheme="minorHAnsi" w:cstheme="minorHAnsi"/>
          <w:sz w:val="24"/>
          <w:szCs w:val="24"/>
          <w:lang w:val="de-CH"/>
        </w:rPr>
        <w:t>Falls Sie noch kein Benutzerkonto bei Pfefferstern haben</w:t>
      </w:r>
      <w:r w:rsidR="00A9087F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(Eltern und KonfirmandInnen)</w:t>
      </w:r>
      <w:r>
        <w:rPr>
          <w:rFonts w:asciiTheme="minorHAnsi" w:hAnsiTheme="minorHAnsi" w:cstheme="minorHAnsi"/>
          <w:sz w:val="24"/>
          <w:szCs w:val="24"/>
          <w:lang w:val="de-CH"/>
        </w:rPr>
        <w:t>, bitten wir Sie,</w:t>
      </w:r>
      <w:r w:rsidR="00A9087F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  <w:r w:rsidR="00A053E8" w:rsidRPr="00153710">
        <w:rPr>
          <w:rFonts w:asciiTheme="minorHAnsi" w:hAnsiTheme="minorHAnsi" w:cstheme="minorHAnsi"/>
          <w:sz w:val="24"/>
          <w:szCs w:val="24"/>
          <w:lang w:val="de-CH"/>
        </w:rPr>
        <w:t>sich</w:t>
      </w:r>
      <w:r w:rsidR="00A9087F"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schon jetzt ein Konto bei Pfefferstern einzurichten</w:t>
      </w:r>
      <w:r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  <w:r w:rsidR="00AA67AE">
        <w:rPr>
          <w:rFonts w:asciiTheme="minorHAnsi" w:hAnsiTheme="minorHAnsi" w:cstheme="minorHAnsi"/>
          <w:sz w:val="24"/>
          <w:szCs w:val="24"/>
          <w:lang w:val="de-CH"/>
        </w:rPr>
        <w:t xml:space="preserve">und dessen Funktion zu überprüfen </w:t>
      </w:r>
      <w:r>
        <w:rPr>
          <w:rFonts w:asciiTheme="minorHAnsi" w:hAnsiTheme="minorHAnsi" w:cstheme="minorHAnsi"/>
          <w:sz w:val="24"/>
          <w:szCs w:val="24"/>
          <w:lang w:val="de-CH"/>
        </w:rPr>
        <w:t>(www.pfefferstern.ch)</w:t>
      </w:r>
      <w:r w:rsidR="00D10273" w:rsidRPr="00153710">
        <w:rPr>
          <w:rFonts w:asciiTheme="minorHAnsi" w:hAnsiTheme="minorHAnsi" w:cstheme="minorHAnsi"/>
          <w:sz w:val="24"/>
          <w:szCs w:val="24"/>
          <w:lang w:val="de-CH"/>
        </w:rPr>
        <w:t>.</w:t>
      </w:r>
    </w:p>
    <w:p w14:paraId="501B44A7" w14:textId="49560832" w:rsidR="00F61BF9" w:rsidRPr="00153710" w:rsidRDefault="00F61BF9" w:rsidP="00863F87">
      <w:pPr>
        <w:rPr>
          <w:rFonts w:asciiTheme="minorHAnsi" w:hAnsiTheme="minorHAnsi" w:cstheme="minorHAnsi"/>
          <w:sz w:val="24"/>
          <w:szCs w:val="24"/>
          <w:lang w:val="de-CH"/>
        </w:rPr>
      </w:pPr>
      <w:r>
        <w:rPr>
          <w:rFonts w:asciiTheme="minorHAnsi" w:hAnsiTheme="minorHAnsi" w:cstheme="minorHAnsi"/>
          <w:noProof/>
          <w:sz w:val="22"/>
          <w:szCs w:val="22"/>
          <w:lang w:val="de-CH"/>
        </w:rPr>
        <w:drawing>
          <wp:anchor distT="0" distB="0" distL="114300" distR="114300" simplePos="0" relativeHeight="251663360" behindDoc="0" locked="0" layoutInCell="1" allowOverlap="1" wp14:anchorId="35ADB9F6" wp14:editId="3238C24C">
            <wp:simplePos x="0" y="0"/>
            <wp:positionH relativeFrom="column">
              <wp:posOffset>4318000</wp:posOffset>
            </wp:positionH>
            <wp:positionV relativeFrom="paragraph">
              <wp:posOffset>145415</wp:posOffset>
            </wp:positionV>
            <wp:extent cx="958850" cy="958850"/>
            <wp:effectExtent l="0" t="0" r="6350" b="6350"/>
            <wp:wrapNone/>
            <wp:docPr id="554321165" name="Grafik 1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21165" name="Grafik 1" descr="Ein Bild, das Muster, Pixel, Design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A5F05" w14:textId="5EF1F84F" w:rsidR="00D10273" w:rsidRPr="00153710" w:rsidRDefault="00D10273" w:rsidP="00863F87">
      <w:pPr>
        <w:rPr>
          <w:rFonts w:asciiTheme="minorHAnsi" w:hAnsiTheme="minorHAnsi" w:cstheme="minorHAnsi"/>
          <w:sz w:val="24"/>
          <w:szCs w:val="24"/>
          <w:lang w:val="de-CH"/>
        </w:rPr>
      </w:pPr>
    </w:p>
    <w:p w14:paraId="5C051CCC" w14:textId="2CC12D4E" w:rsidR="00D10273" w:rsidRPr="00153710" w:rsidRDefault="00D10273" w:rsidP="00863F87">
      <w:pPr>
        <w:rPr>
          <w:rFonts w:asciiTheme="minorHAnsi" w:hAnsiTheme="minorHAnsi" w:cstheme="minorHAnsi"/>
          <w:sz w:val="24"/>
          <w:szCs w:val="24"/>
          <w:lang w:val="de-CH"/>
        </w:rPr>
      </w:pPr>
      <w:r w:rsidRPr="00153710">
        <w:rPr>
          <w:rFonts w:asciiTheme="minorHAnsi" w:hAnsiTheme="minorHAnsi" w:cstheme="minorHAnsi"/>
          <w:sz w:val="24"/>
          <w:szCs w:val="24"/>
          <w:lang w:val="de-CH"/>
        </w:rPr>
        <w:sym w:font="Wingdings" w:char="F0E0"/>
      </w:r>
      <w:r w:rsidRPr="00153710">
        <w:rPr>
          <w:rFonts w:asciiTheme="minorHAnsi" w:hAnsiTheme="minorHAnsi" w:cstheme="minorHAnsi"/>
          <w:sz w:val="24"/>
          <w:szCs w:val="24"/>
          <w:lang w:val="de-CH"/>
        </w:rPr>
        <w:t xml:space="preserve"> Anmeldung via Smartphone (Bitte QR Code scannen):</w:t>
      </w:r>
    </w:p>
    <w:p w14:paraId="426AAF5B" w14:textId="543D28E0" w:rsidR="00D10273" w:rsidRDefault="00D10273" w:rsidP="00863F87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64F96EEC" w14:textId="10F07EF5" w:rsidR="00863F87" w:rsidRDefault="00863F87" w:rsidP="00EA51D2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69C69099" w14:textId="77777777" w:rsidR="00A053E8" w:rsidRDefault="00A053E8" w:rsidP="00EA51D2">
      <w:pPr>
        <w:rPr>
          <w:rFonts w:asciiTheme="minorHAnsi" w:hAnsiTheme="minorHAnsi" w:cs="Tahoma"/>
          <w:sz w:val="22"/>
          <w:szCs w:val="22"/>
          <w:lang w:val="de-CH"/>
        </w:rPr>
      </w:pPr>
    </w:p>
    <w:p w14:paraId="60A51896" w14:textId="6581DF3A" w:rsidR="00EA51D2" w:rsidRPr="00153710" w:rsidRDefault="00EA51D2" w:rsidP="00EA51D2">
      <w:pPr>
        <w:rPr>
          <w:rFonts w:asciiTheme="minorHAnsi" w:hAnsiTheme="minorHAnsi" w:cs="Tahoma"/>
          <w:b/>
          <w:sz w:val="24"/>
          <w:szCs w:val="24"/>
          <w:lang w:val="de-CH"/>
        </w:rPr>
      </w:pPr>
      <w:r w:rsidRPr="00153710">
        <w:rPr>
          <w:rFonts w:asciiTheme="minorHAnsi" w:hAnsiTheme="minorHAnsi" w:cs="Tahoma"/>
          <w:b/>
          <w:sz w:val="24"/>
          <w:szCs w:val="24"/>
          <w:lang w:val="de-CH"/>
        </w:rPr>
        <w:t>Informationsabend und Einschreiben:</w:t>
      </w:r>
    </w:p>
    <w:p w14:paraId="082C2A40" w14:textId="77777777" w:rsidR="00EA51D2" w:rsidRPr="00153710" w:rsidRDefault="00EA51D2" w:rsidP="00EA51D2">
      <w:pPr>
        <w:rPr>
          <w:rFonts w:asciiTheme="minorHAnsi" w:hAnsiTheme="minorHAnsi" w:cs="Tahoma"/>
          <w:b/>
          <w:sz w:val="24"/>
          <w:szCs w:val="24"/>
          <w:lang w:val="de-CH"/>
        </w:rPr>
      </w:pPr>
    </w:p>
    <w:p w14:paraId="3720C855" w14:textId="5FB4499C" w:rsidR="004C23B2" w:rsidRPr="00153710" w:rsidRDefault="00EA51D2" w:rsidP="00EA51D2">
      <w:pPr>
        <w:rPr>
          <w:rFonts w:asciiTheme="minorHAnsi" w:hAnsiTheme="minorHAnsi" w:cs="Tahoma"/>
          <w:sz w:val="24"/>
          <w:szCs w:val="24"/>
          <w:lang w:val="de-CH"/>
        </w:rPr>
      </w:pPr>
      <w:r w:rsidRPr="00153710">
        <w:rPr>
          <w:rFonts w:asciiTheme="minorHAnsi" w:hAnsiTheme="minorHAnsi" w:cs="Tahoma"/>
          <w:sz w:val="24"/>
          <w:szCs w:val="24"/>
          <w:lang w:val="de-CH"/>
        </w:rPr>
        <w:t>Am</w:t>
      </w:r>
      <w:r w:rsidR="007B3D70" w:rsidRPr="00153710">
        <w:rPr>
          <w:rFonts w:asciiTheme="minorHAnsi" w:hAnsiTheme="minorHAnsi" w:cs="Tahoma"/>
          <w:sz w:val="24"/>
          <w:szCs w:val="24"/>
          <w:lang w:val="de-CH"/>
        </w:rPr>
        <w:t xml:space="preserve"> </w:t>
      </w:r>
      <w:r w:rsidR="00F61BF9"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>Freitag</w:t>
      </w:r>
      <w:r w:rsidR="00DA1702"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>, 2</w:t>
      </w:r>
      <w:r w:rsidR="009D2039"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>2</w:t>
      </w:r>
      <w:r w:rsidR="00DA1702"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>.</w:t>
      </w:r>
      <w:r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 xml:space="preserve"> </w:t>
      </w:r>
      <w:r w:rsidR="009D2039"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>August</w:t>
      </w:r>
      <w:r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 xml:space="preserve"> 20</w:t>
      </w:r>
      <w:r w:rsidR="00661CA2"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>2</w:t>
      </w:r>
      <w:r w:rsidR="009D2039"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>5</w:t>
      </w:r>
      <w:r w:rsidRPr="009D2039">
        <w:rPr>
          <w:rFonts w:asciiTheme="minorHAnsi" w:hAnsiTheme="minorHAnsi" w:cs="Tahoma"/>
          <w:color w:val="000000" w:themeColor="text1"/>
          <w:sz w:val="24"/>
          <w:szCs w:val="24"/>
          <w:lang w:val="de-CH"/>
        </w:rPr>
        <w:t xml:space="preserve"> von </w:t>
      </w:r>
      <w:r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>19</w:t>
      </w:r>
      <w:r w:rsidR="004C23B2"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>:00</w:t>
      </w:r>
      <w:r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 xml:space="preserve"> – </w:t>
      </w:r>
      <w:r w:rsidR="00661CA2"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 xml:space="preserve">ca. </w:t>
      </w:r>
      <w:r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>20:</w:t>
      </w:r>
      <w:r w:rsidR="00B93B38"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>00</w:t>
      </w:r>
      <w:r w:rsidRPr="009D2039">
        <w:rPr>
          <w:rFonts w:asciiTheme="minorHAnsi" w:hAnsiTheme="minorHAnsi" w:cs="Tahoma"/>
          <w:b/>
          <w:i/>
          <w:color w:val="000000" w:themeColor="text1"/>
          <w:sz w:val="24"/>
          <w:szCs w:val="24"/>
          <w:lang w:val="de-CH"/>
        </w:rPr>
        <w:t xml:space="preserve"> Uhr</w:t>
      </w:r>
      <w:r w:rsidRPr="009D2039">
        <w:rPr>
          <w:rFonts w:asciiTheme="minorHAnsi" w:hAnsiTheme="minorHAnsi" w:cs="Tahoma"/>
          <w:color w:val="000000" w:themeColor="text1"/>
          <w:sz w:val="24"/>
          <w:szCs w:val="24"/>
          <w:lang w:val="de-CH"/>
        </w:rPr>
        <w:t xml:space="preserve"> </w:t>
      </w:r>
      <w:r w:rsidRPr="00153710">
        <w:rPr>
          <w:rFonts w:asciiTheme="minorHAnsi" w:hAnsiTheme="minorHAnsi" w:cs="Tahoma"/>
          <w:sz w:val="24"/>
          <w:szCs w:val="24"/>
          <w:lang w:val="de-CH"/>
        </w:rPr>
        <w:t xml:space="preserve">findet in der </w:t>
      </w:r>
      <w:r w:rsidRPr="00153710">
        <w:rPr>
          <w:rFonts w:asciiTheme="minorHAnsi" w:hAnsiTheme="minorHAnsi" w:cs="Tahoma"/>
          <w:b/>
          <w:i/>
          <w:sz w:val="24"/>
          <w:szCs w:val="24"/>
          <w:lang w:val="de-CH"/>
        </w:rPr>
        <w:t>Kirche Oberwil</w:t>
      </w:r>
      <w:r w:rsidRPr="00153710">
        <w:rPr>
          <w:rFonts w:asciiTheme="minorHAnsi" w:hAnsiTheme="minorHAnsi" w:cs="Tahoma"/>
          <w:sz w:val="24"/>
          <w:szCs w:val="24"/>
          <w:lang w:val="de-CH"/>
        </w:rPr>
        <w:t xml:space="preserve"> ein Informations</w:t>
      </w:r>
      <w:r w:rsidR="004C23B2" w:rsidRPr="00153710">
        <w:rPr>
          <w:rFonts w:asciiTheme="minorHAnsi" w:hAnsiTheme="minorHAnsi" w:cs="Tahoma"/>
          <w:sz w:val="24"/>
          <w:szCs w:val="24"/>
          <w:lang w:val="de-CH"/>
        </w:rPr>
        <w:t>treffen</w:t>
      </w:r>
      <w:r w:rsidRPr="00153710">
        <w:rPr>
          <w:rFonts w:asciiTheme="minorHAnsi" w:hAnsiTheme="minorHAnsi" w:cs="Tahoma"/>
          <w:sz w:val="24"/>
          <w:szCs w:val="24"/>
          <w:lang w:val="de-CH"/>
        </w:rPr>
        <w:t xml:space="preserve"> zum </w:t>
      </w:r>
      <w:proofErr w:type="spellStart"/>
      <w:r w:rsidRPr="00153710">
        <w:rPr>
          <w:rFonts w:asciiTheme="minorHAnsi" w:hAnsiTheme="minorHAnsi" w:cs="Tahoma"/>
          <w:sz w:val="24"/>
          <w:szCs w:val="24"/>
          <w:lang w:val="de-CH"/>
        </w:rPr>
        <w:t>Konfjahr</w:t>
      </w:r>
      <w:proofErr w:type="spellEnd"/>
      <w:r w:rsidRPr="00153710">
        <w:rPr>
          <w:rFonts w:asciiTheme="minorHAnsi" w:hAnsiTheme="minorHAnsi" w:cs="Tahoma"/>
          <w:sz w:val="24"/>
          <w:szCs w:val="24"/>
          <w:lang w:val="de-CH"/>
        </w:rPr>
        <w:t xml:space="preserve"> </w:t>
      </w:r>
      <w:r w:rsidR="007B3D70" w:rsidRPr="00153710">
        <w:rPr>
          <w:rFonts w:asciiTheme="minorHAnsi" w:hAnsiTheme="minorHAnsi" w:cs="Tahoma"/>
          <w:sz w:val="24"/>
          <w:szCs w:val="24"/>
          <w:lang w:val="de-CH"/>
        </w:rPr>
        <w:t>20</w:t>
      </w:r>
      <w:r w:rsidR="00661CA2" w:rsidRPr="00153710">
        <w:rPr>
          <w:rFonts w:asciiTheme="minorHAnsi" w:hAnsiTheme="minorHAnsi" w:cs="Tahoma"/>
          <w:sz w:val="24"/>
          <w:szCs w:val="24"/>
          <w:lang w:val="de-CH"/>
        </w:rPr>
        <w:t>2</w:t>
      </w:r>
      <w:r w:rsidR="006261F4">
        <w:rPr>
          <w:rFonts w:asciiTheme="minorHAnsi" w:hAnsiTheme="minorHAnsi" w:cs="Tahoma"/>
          <w:sz w:val="24"/>
          <w:szCs w:val="24"/>
          <w:lang w:val="de-CH"/>
        </w:rPr>
        <w:t>4</w:t>
      </w:r>
      <w:r w:rsidR="007B3D70" w:rsidRPr="00153710">
        <w:rPr>
          <w:rFonts w:asciiTheme="minorHAnsi" w:hAnsiTheme="minorHAnsi" w:cs="Tahoma"/>
          <w:sz w:val="24"/>
          <w:szCs w:val="24"/>
          <w:lang w:val="de-CH"/>
        </w:rPr>
        <w:t>/</w:t>
      </w:r>
      <w:r w:rsidR="004C23B2" w:rsidRPr="00153710">
        <w:rPr>
          <w:rFonts w:asciiTheme="minorHAnsi" w:hAnsiTheme="minorHAnsi" w:cs="Tahoma"/>
          <w:sz w:val="24"/>
          <w:szCs w:val="24"/>
          <w:lang w:val="de-CH"/>
        </w:rPr>
        <w:t>2</w:t>
      </w:r>
      <w:r w:rsidR="006261F4">
        <w:rPr>
          <w:rFonts w:asciiTheme="minorHAnsi" w:hAnsiTheme="minorHAnsi" w:cs="Tahoma"/>
          <w:sz w:val="24"/>
          <w:szCs w:val="24"/>
          <w:lang w:val="de-CH"/>
        </w:rPr>
        <w:t>5</w:t>
      </w:r>
      <w:r w:rsidR="007B3D70" w:rsidRPr="00153710">
        <w:rPr>
          <w:rFonts w:asciiTheme="minorHAnsi" w:hAnsiTheme="minorHAnsi" w:cs="Tahoma"/>
          <w:sz w:val="24"/>
          <w:szCs w:val="24"/>
          <w:lang w:val="de-CH"/>
        </w:rPr>
        <w:t xml:space="preserve"> </w:t>
      </w:r>
      <w:r w:rsidRPr="00153710">
        <w:rPr>
          <w:rFonts w:asciiTheme="minorHAnsi" w:hAnsiTheme="minorHAnsi" w:cs="Tahoma"/>
          <w:sz w:val="24"/>
          <w:szCs w:val="24"/>
          <w:lang w:val="de-CH"/>
        </w:rPr>
        <w:t xml:space="preserve">mit den </w:t>
      </w:r>
      <w:proofErr w:type="spellStart"/>
      <w:r w:rsidRPr="00153710">
        <w:rPr>
          <w:rFonts w:asciiTheme="minorHAnsi" w:hAnsiTheme="minorHAnsi" w:cs="Tahoma"/>
          <w:sz w:val="24"/>
          <w:szCs w:val="24"/>
          <w:lang w:val="de-CH"/>
        </w:rPr>
        <w:t>Konfeinschreibungen</w:t>
      </w:r>
      <w:proofErr w:type="spellEnd"/>
      <w:r w:rsidRPr="00153710">
        <w:rPr>
          <w:rFonts w:asciiTheme="minorHAnsi" w:hAnsiTheme="minorHAnsi" w:cs="Tahoma"/>
          <w:sz w:val="24"/>
          <w:szCs w:val="24"/>
          <w:lang w:val="de-CH"/>
        </w:rPr>
        <w:t xml:space="preserve"> statt. </w:t>
      </w:r>
    </w:p>
    <w:p w14:paraId="7454F3CE" w14:textId="38E4A87E" w:rsidR="00576B94" w:rsidRPr="00153710" w:rsidRDefault="00EA51D2" w:rsidP="00EA51D2">
      <w:pPr>
        <w:rPr>
          <w:rFonts w:asciiTheme="minorHAnsi" w:hAnsiTheme="minorHAnsi" w:cs="Tahoma"/>
          <w:sz w:val="24"/>
          <w:szCs w:val="24"/>
          <w:lang w:val="de-CH"/>
        </w:rPr>
      </w:pPr>
      <w:r w:rsidRPr="00153710">
        <w:rPr>
          <w:rFonts w:asciiTheme="minorHAnsi" w:hAnsiTheme="minorHAnsi" w:cs="Tahoma"/>
          <w:sz w:val="24"/>
          <w:szCs w:val="24"/>
          <w:lang w:val="de-CH"/>
        </w:rPr>
        <w:t>Herzliche Einladung dazu!</w:t>
      </w:r>
    </w:p>
    <w:p w14:paraId="3B859216" w14:textId="77777777" w:rsidR="00EA51D2" w:rsidRPr="00153710" w:rsidRDefault="00EA51D2" w:rsidP="00EA51D2">
      <w:pPr>
        <w:jc w:val="both"/>
        <w:rPr>
          <w:rFonts w:asciiTheme="minorHAnsi" w:hAnsiTheme="minorHAnsi" w:cs="Tahoma"/>
          <w:sz w:val="24"/>
          <w:szCs w:val="24"/>
        </w:rPr>
      </w:pPr>
    </w:p>
    <w:p w14:paraId="6ED66ACE" w14:textId="77777777" w:rsidR="005F7F50" w:rsidRPr="00153710" w:rsidRDefault="005F7F50" w:rsidP="00EA51D2">
      <w:pPr>
        <w:rPr>
          <w:rFonts w:asciiTheme="minorHAnsi" w:hAnsiTheme="minorHAnsi" w:cs="Tahoma"/>
          <w:sz w:val="24"/>
          <w:szCs w:val="24"/>
          <w:lang w:val="de-CH"/>
        </w:rPr>
      </w:pPr>
    </w:p>
    <w:p w14:paraId="48564ED4" w14:textId="244EE57E" w:rsidR="00EA51D2" w:rsidRPr="00153710" w:rsidRDefault="00EA51D2" w:rsidP="00EA51D2">
      <w:pPr>
        <w:rPr>
          <w:rFonts w:asciiTheme="minorHAnsi" w:hAnsiTheme="minorHAnsi" w:cs="Tahoma"/>
          <w:sz w:val="24"/>
          <w:szCs w:val="24"/>
          <w:lang w:val="de-CH"/>
        </w:rPr>
      </w:pPr>
      <w:r w:rsidRPr="00153710">
        <w:rPr>
          <w:rFonts w:asciiTheme="minorHAnsi" w:hAnsiTheme="minorHAnsi" w:cs="Tahoma"/>
          <w:sz w:val="24"/>
          <w:szCs w:val="24"/>
          <w:lang w:val="de-CH"/>
        </w:rPr>
        <w:t>Ich freue mich auf die kommende gemeinsame Zeit und wünsche Ihnen allen Gottes Segen!</w:t>
      </w:r>
    </w:p>
    <w:p w14:paraId="2E06CDBC" w14:textId="77777777" w:rsidR="00EA51D2" w:rsidRPr="00153710" w:rsidRDefault="00EA51D2" w:rsidP="00EA51D2">
      <w:pPr>
        <w:rPr>
          <w:rFonts w:asciiTheme="minorHAnsi" w:hAnsiTheme="minorHAnsi" w:cs="Tahoma"/>
          <w:sz w:val="24"/>
          <w:szCs w:val="24"/>
          <w:lang w:val="de-CH"/>
        </w:rPr>
      </w:pPr>
    </w:p>
    <w:p w14:paraId="32CC62B1" w14:textId="28B9A389" w:rsidR="005F7F50" w:rsidRPr="00153710" w:rsidRDefault="00EA51D2" w:rsidP="00EA51D2">
      <w:pPr>
        <w:rPr>
          <w:rFonts w:asciiTheme="minorHAnsi" w:hAnsiTheme="minorHAnsi" w:cs="Tahoma"/>
          <w:sz w:val="24"/>
          <w:szCs w:val="24"/>
          <w:lang w:val="de-CH"/>
        </w:rPr>
      </w:pPr>
      <w:r w:rsidRPr="00153710">
        <w:rPr>
          <w:rFonts w:asciiTheme="minorHAnsi" w:hAnsiTheme="minorHAnsi" w:cs="Tahoma"/>
          <w:sz w:val="24"/>
          <w:szCs w:val="24"/>
          <w:lang w:val="de-CH"/>
        </w:rPr>
        <w:t>Mit freundlichen Grüssen</w:t>
      </w:r>
    </w:p>
    <w:p w14:paraId="74C37670" w14:textId="77777777" w:rsidR="00226697" w:rsidRPr="00EA51D2" w:rsidRDefault="00226697" w:rsidP="00EA51D2">
      <w:pPr>
        <w:rPr>
          <w:rFonts w:asciiTheme="minorHAnsi" w:hAnsiTheme="minorHAnsi" w:cs="Tahoma"/>
          <w:sz w:val="22"/>
          <w:szCs w:val="22"/>
          <w:lang w:val="de-CH"/>
        </w:rPr>
      </w:pPr>
    </w:p>
    <w:p w14:paraId="41785B89" w14:textId="00FC4080" w:rsidR="00226697" w:rsidRDefault="004C23B2" w:rsidP="00EA51D2">
      <w:pPr>
        <w:rPr>
          <w:rFonts w:asciiTheme="minorHAnsi" w:hAnsiTheme="minorHAnsi" w:cs="Tahoma"/>
          <w:sz w:val="22"/>
          <w:szCs w:val="22"/>
          <w:lang w:val="de-CH"/>
        </w:rPr>
      </w:pPr>
      <w:r>
        <w:rPr>
          <w:rFonts w:asciiTheme="minorHAnsi" w:hAnsiTheme="minorHAnsi" w:cs="Tahoma"/>
          <w:noProof/>
          <w:sz w:val="22"/>
          <w:szCs w:val="22"/>
          <w:lang w:eastAsia="de-DE"/>
        </w:rPr>
        <w:drawing>
          <wp:inline distT="0" distB="0" distL="0" distR="0" wp14:anchorId="1C0C1EEB" wp14:editId="7312D019">
            <wp:extent cx="2575190" cy="655504"/>
            <wp:effectExtent l="0" t="0" r="3175" b="508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erschrift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91" cy="7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E5FCC" w14:textId="2C728C2D" w:rsidR="00EA51D2" w:rsidRPr="00153710" w:rsidRDefault="00EA51D2" w:rsidP="00EA51D2">
      <w:pPr>
        <w:rPr>
          <w:rFonts w:asciiTheme="minorHAnsi" w:hAnsiTheme="minorHAnsi" w:cs="Tahoma"/>
          <w:sz w:val="24"/>
          <w:szCs w:val="24"/>
          <w:lang w:val="de-CH"/>
        </w:rPr>
      </w:pPr>
      <w:r w:rsidRPr="00153710">
        <w:rPr>
          <w:rFonts w:asciiTheme="minorHAnsi" w:hAnsiTheme="minorHAnsi" w:cs="Tahoma"/>
          <w:sz w:val="24"/>
          <w:szCs w:val="24"/>
          <w:lang w:val="de-CH"/>
        </w:rPr>
        <w:t>Jan-Gabriel Katzmann</w:t>
      </w:r>
    </w:p>
    <w:p w14:paraId="74561C74" w14:textId="77777777" w:rsidR="004C23B2" w:rsidRPr="00153710" w:rsidRDefault="004C23B2" w:rsidP="00EA51D2">
      <w:pPr>
        <w:rPr>
          <w:rFonts w:asciiTheme="minorHAnsi" w:hAnsiTheme="minorHAnsi" w:cs="Tahoma"/>
          <w:sz w:val="24"/>
          <w:szCs w:val="24"/>
          <w:lang w:val="de-CH"/>
        </w:rPr>
      </w:pPr>
    </w:p>
    <w:p w14:paraId="57E2C4C2" w14:textId="26BD10E1" w:rsidR="00EA51D2" w:rsidRPr="00153710" w:rsidRDefault="00EA51D2" w:rsidP="00EA51D2">
      <w:pPr>
        <w:rPr>
          <w:rFonts w:asciiTheme="minorHAnsi" w:hAnsiTheme="minorHAnsi" w:cs="Tahoma"/>
          <w:sz w:val="24"/>
          <w:szCs w:val="24"/>
          <w:lang w:val="de-CH"/>
        </w:rPr>
      </w:pPr>
      <w:r w:rsidRPr="00153710">
        <w:rPr>
          <w:rFonts w:asciiTheme="minorHAnsi" w:hAnsiTheme="minorHAnsi" w:cs="Tahoma"/>
          <w:sz w:val="24"/>
          <w:szCs w:val="24"/>
          <w:lang w:val="de-CH"/>
        </w:rPr>
        <w:t>Anlage:</w:t>
      </w:r>
    </w:p>
    <w:p w14:paraId="31A33645" w14:textId="77777777" w:rsidR="00EA51D2" w:rsidRPr="00153710" w:rsidRDefault="00EA51D2" w:rsidP="00EA51D2">
      <w:pPr>
        <w:rPr>
          <w:rFonts w:asciiTheme="minorHAnsi" w:hAnsiTheme="minorHAnsi" w:cs="Tahoma"/>
          <w:sz w:val="24"/>
          <w:szCs w:val="24"/>
          <w:lang w:val="de-CH"/>
        </w:rPr>
      </w:pPr>
    </w:p>
    <w:p w14:paraId="724BC454" w14:textId="77777777" w:rsidR="00EA51D2" w:rsidRPr="00153710" w:rsidRDefault="00EA51D2" w:rsidP="00EA51D2">
      <w:pPr>
        <w:pStyle w:val="Listenabsatz"/>
        <w:numPr>
          <w:ilvl w:val="0"/>
          <w:numId w:val="3"/>
        </w:numPr>
        <w:rPr>
          <w:rFonts w:asciiTheme="minorHAnsi" w:hAnsiTheme="minorHAnsi" w:cs="Tahoma"/>
          <w:sz w:val="24"/>
          <w:szCs w:val="24"/>
          <w:lang w:val="de-CH"/>
        </w:rPr>
      </w:pPr>
      <w:r w:rsidRPr="00153710">
        <w:rPr>
          <w:rFonts w:asciiTheme="minorHAnsi" w:hAnsiTheme="minorHAnsi" w:cs="Tahoma"/>
          <w:sz w:val="24"/>
          <w:szCs w:val="24"/>
          <w:lang w:val="de-CH"/>
        </w:rPr>
        <w:t>Anmeldung KonfirmandInnen</w:t>
      </w:r>
    </w:p>
    <w:p w14:paraId="612A78E8" w14:textId="41392B4A" w:rsidR="00EA51D2" w:rsidRPr="00153710" w:rsidRDefault="00DD65AC" w:rsidP="004F487D">
      <w:pPr>
        <w:pStyle w:val="Listenabsatz"/>
        <w:numPr>
          <w:ilvl w:val="0"/>
          <w:numId w:val="3"/>
        </w:numPr>
        <w:rPr>
          <w:rFonts w:asciiTheme="minorHAnsi" w:hAnsiTheme="minorHAnsi" w:cs="Tahoma"/>
          <w:sz w:val="24"/>
          <w:szCs w:val="24"/>
          <w:lang w:val="de-CH"/>
        </w:rPr>
      </w:pPr>
      <w:r w:rsidRPr="00153710">
        <w:rPr>
          <w:rFonts w:asciiTheme="minorHAnsi" w:hAnsiTheme="minorHAnsi" w:cs="Tahoma"/>
          <w:sz w:val="24"/>
          <w:szCs w:val="24"/>
          <w:lang w:val="de-CH"/>
        </w:rPr>
        <w:t xml:space="preserve">Daten </w:t>
      </w:r>
      <w:proofErr w:type="spellStart"/>
      <w:r w:rsidRPr="00153710">
        <w:rPr>
          <w:rFonts w:asciiTheme="minorHAnsi" w:hAnsiTheme="minorHAnsi" w:cs="Tahoma"/>
          <w:sz w:val="24"/>
          <w:szCs w:val="24"/>
          <w:lang w:val="de-CH"/>
        </w:rPr>
        <w:t>Konfjahr</w:t>
      </w:r>
      <w:proofErr w:type="spellEnd"/>
      <w:r w:rsidRPr="00153710">
        <w:rPr>
          <w:rFonts w:asciiTheme="minorHAnsi" w:hAnsiTheme="minorHAnsi" w:cs="Tahoma"/>
          <w:sz w:val="24"/>
          <w:szCs w:val="24"/>
          <w:lang w:val="de-CH"/>
        </w:rPr>
        <w:t xml:space="preserve"> 20</w:t>
      </w:r>
      <w:r w:rsidR="00F01391" w:rsidRPr="00153710">
        <w:rPr>
          <w:rFonts w:asciiTheme="minorHAnsi" w:hAnsiTheme="minorHAnsi" w:cs="Tahoma"/>
          <w:sz w:val="24"/>
          <w:szCs w:val="24"/>
          <w:lang w:val="de-CH"/>
        </w:rPr>
        <w:t>2</w:t>
      </w:r>
      <w:r w:rsidR="00B94CA6">
        <w:rPr>
          <w:rFonts w:asciiTheme="minorHAnsi" w:hAnsiTheme="minorHAnsi" w:cs="Tahoma"/>
          <w:sz w:val="24"/>
          <w:szCs w:val="24"/>
          <w:lang w:val="de-CH"/>
        </w:rPr>
        <w:t>5</w:t>
      </w:r>
      <w:r w:rsidRPr="00153710">
        <w:rPr>
          <w:rFonts w:asciiTheme="minorHAnsi" w:hAnsiTheme="minorHAnsi" w:cs="Tahoma"/>
          <w:sz w:val="24"/>
          <w:szCs w:val="24"/>
          <w:lang w:val="de-CH"/>
        </w:rPr>
        <w:t>/</w:t>
      </w:r>
      <w:r w:rsidR="00183702" w:rsidRPr="00153710">
        <w:rPr>
          <w:rFonts w:asciiTheme="minorHAnsi" w:hAnsiTheme="minorHAnsi" w:cs="Tahoma"/>
          <w:sz w:val="24"/>
          <w:szCs w:val="24"/>
          <w:lang w:val="de-CH"/>
        </w:rPr>
        <w:t>2</w:t>
      </w:r>
      <w:r w:rsidR="00B94CA6">
        <w:rPr>
          <w:rFonts w:asciiTheme="minorHAnsi" w:hAnsiTheme="minorHAnsi" w:cs="Tahoma"/>
          <w:sz w:val="24"/>
          <w:szCs w:val="24"/>
          <w:lang w:val="de-CH"/>
        </w:rPr>
        <w:t>6</w:t>
      </w:r>
    </w:p>
    <w:p w14:paraId="7BFBC6BE" w14:textId="772B466E" w:rsidR="00183702" w:rsidRDefault="00183702" w:rsidP="004F487D">
      <w:pPr>
        <w:pStyle w:val="Listenabsatz"/>
        <w:numPr>
          <w:ilvl w:val="0"/>
          <w:numId w:val="3"/>
        </w:numPr>
        <w:rPr>
          <w:rFonts w:asciiTheme="minorHAnsi" w:hAnsiTheme="minorHAnsi" w:cs="Tahoma"/>
          <w:sz w:val="22"/>
          <w:szCs w:val="22"/>
          <w:lang w:val="de-CH"/>
        </w:rPr>
      </w:pPr>
      <w:r w:rsidRPr="00153710">
        <w:rPr>
          <w:rFonts w:asciiTheme="minorHAnsi" w:hAnsiTheme="minorHAnsi" w:cs="Tahoma"/>
          <w:sz w:val="24"/>
          <w:szCs w:val="24"/>
          <w:lang w:val="de-CH"/>
        </w:rPr>
        <w:t>Umgang mit Fotografien</w:t>
      </w:r>
    </w:p>
    <w:p w14:paraId="64A52EEC" w14:textId="77777777" w:rsidR="00CB4C4C" w:rsidRDefault="00CB4C4C" w:rsidP="00A95712">
      <w:pPr>
        <w:rPr>
          <w:rFonts w:asciiTheme="minorHAnsi" w:hAnsiTheme="minorHAnsi" w:cs="Tahoma"/>
          <w:sz w:val="22"/>
          <w:szCs w:val="22"/>
          <w:lang w:val="de-CH"/>
        </w:rPr>
      </w:pPr>
    </w:p>
    <w:p w14:paraId="275F473A" w14:textId="77777777" w:rsidR="00F61BF9" w:rsidRDefault="00F61BF9" w:rsidP="00A95712">
      <w:pPr>
        <w:rPr>
          <w:rFonts w:asciiTheme="minorHAnsi" w:hAnsiTheme="minorHAnsi" w:cs="Tahoma"/>
          <w:sz w:val="22"/>
          <w:szCs w:val="22"/>
          <w:lang w:val="de-CH"/>
        </w:rPr>
      </w:pPr>
    </w:p>
    <w:p w14:paraId="1956F706" w14:textId="77777777" w:rsidR="00AA67AE" w:rsidRDefault="00AA67AE" w:rsidP="00A95712">
      <w:pPr>
        <w:rPr>
          <w:rFonts w:asciiTheme="minorHAnsi" w:hAnsiTheme="minorHAnsi" w:cs="Tahoma"/>
          <w:sz w:val="22"/>
          <w:szCs w:val="22"/>
          <w:lang w:val="de-CH"/>
        </w:rPr>
      </w:pPr>
    </w:p>
    <w:p w14:paraId="1B83273A" w14:textId="77777777" w:rsidR="00A9087F" w:rsidRDefault="00A9087F" w:rsidP="00A95712">
      <w:pPr>
        <w:rPr>
          <w:rFonts w:asciiTheme="minorHAnsi" w:hAnsiTheme="minorHAnsi" w:cs="Tahoma"/>
          <w:sz w:val="22"/>
          <w:szCs w:val="22"/>
          <w:lang w:val="de-CH"/>
        </w:rPr>
      </w:pPr>
    </w:p>
    <w:p w14:paraId="28218166" w14:textId="1422BF18" w:rsidR="00A9087F" w:rsidRPr="00A9087F" w:rsidRDefault="00A9087F" w:rsidP="00A95712">
      <w:pPr>
        <w:rPr>
          <w:rFonts w:asciiTheme="minorHAnsi" w:hAnsiTheme="minorHAnsi" w:cs="Tahoma"/>
          <w:b/>
          <w:bCs/>
          <w:sz w:val="22"/>
          <w:szCs w:val="22"/>
          <w:lang w:val="de-CH"/>
        </w:rPr>
      </w:pPr>
      <w:r w:rsidRPr="00A9087F">
        <w:rPr>
          <w:rFonts w:asciiTheme="minorHAnsi" w:hAnsiTheme="minorHAnsi" w:cs="Tahoma"/>
          <w:b/>
          <w:bCs/>
          <w:sz w:val="22"/>
          <w:szCs w:val="22"/>
          <w:lang w:val="de-CH"/>
        </w:rPr>
        <w:t>Kontakt:</w:t>
      </w:r>
    </w:p>
    <w:p w14:paraId="538457F9" w14:textId="77777777" w:rsidR="00A9087F" w:rsidRDefault="00A9087F" w:rsidP="00A95712">
      <w:pPr>
        <w:rPr>
          <w:rFonts w:asciiTheme="minorHAnsi" w:hAnsiTheme="minorHAnsi" w:cs="Tahoma"/>
          <w:sz w:val="22"/>
          <w:szCs w:val="22"/>
          <w:lang w:val="de-CH"/>
        </w:rPr>
      </w:pPr>
    </w:p>
    <w:p w14:paraId="3D2DB4CA" w14:textId="028B8BF0" w:rsidR="00A053E8" w:rsidRDefault="00A9087F" w:rsidP="00115FD3">
      <w:pPr>
        <w:spacing w:line="360" w:lineRule="auto"/>
        <w:jc w:val="center"/>
        <w:rPr>
          <w:rStyle w:val="Hyperlink"/>
          <w:rFonts w:asciiTheme="minorHAnsi" w:hAnsiTheme="minorHAnsi" w:cstheme="minorHAnsi"/>
          <w:b/>
          <w:bCs/>
          <w:lang w:val="de-CH" w:eastAsia="de-DE"/>
        </w:rPr>
      </w:pPr>
      <w:proofErr w:type="spellStart"/>
      <w:r w:rsidRPr="00A9087F">
        <w:rPr>
          <w:rFonts w:asciiTheme="minorHAnsi" w:hAnsiTheme="minorHAnsi" w:cstheme="minorHAnsi"/>
          <w:b/>
          <w:bCs/>
          <w:color w:val="000000"/>
          <w:lang w:val="de-CH" w:eastAsia="de-DE"/>
        </w:rPr>
        <w:t>Pf</w:t>
      </w:r>
      <w:r w:rsidR="008B1CC9">
        <w:rPr>
          <w:rFonts w:asciiTheme="minorHAnsi" w:hAnsiTheme="minorHAnsi" w:cstheme="minorHAnsi"/>
          <w:b/>
          <w:bCs/>
          <w:color w:val="000000"/>
          <w:lang w:val="de-CH" w:eastAsia="de-DE"/>
        </w:rPr>
        <w:t>r</w:t>
      </w:r>
      <w:proofErr w:type="spellEnd"/>
      <w:r w:rsidR="008B1CC9">
        <w:rPr>
          <w:rFonts w:asciiTheme="minorHAnsi" w:hAnsiTheme="minorHAnsi" w:cstheme="minorHAnsi"/>
          <w:b/>
          <w:bCs/>
          <w:color w:val="000000"/>
          <w:lang w:val="de-CH" w:eastAsia="de-DE"/>
        </w:rPr>
        <w:t>.</w:t>
      </w:r>
      <w:r w:rsidRPr="00A9087F">
        <w:rPr>
          <w:rFonts w:asciiTheme="minorHAnsi" w:hAnsiTheme="minorHAnsi" w:cstheme="minorHAnsi"/>
          <w:b/>
          <w:bCs/>
          <w:color w:val="000000"/>
          <w:lang w:val="de-CH" w:eastAsia="de-DE"/>
        </w:rPr>
        <w:t xml:space="preserve"> Jan-Gabriel Katzmann </w:t>
      </w:r>
      <w:r w:rsidR="008B1CC9">
        <w:rPr>
          <w:rFonts w:asciiTheme="minorHAnsi" w:hAnsiTheme="minorHAnsi" w:cstheme="minorHAnsi"/>
          <w:b/>
          <w:bCs/>
          <w:color w:val="000000"/>
          <w:lang w:val="de-CH" w:eastAsia="de-DE"/>
        </w:rPr>
        <w:t>–</w:t>
      </w:r>
      <w:r w:rsidRPr="00A9087F">
        <w:rPr>
          <w:rFonts w:asciiTheme="minorHAnsi" w:hAnsiTheme="minorHAnsi" w:cstheme="minorHAnsi"/>
          <w:b/>
          <w:bCs/>
          <w:color w:val="000000"/>
          <w:lang w:val="de-CH" w:eastAsia="de-DE"/>
        </w:rPr>
        <w:t xml:space="preserve"> </w:t>
      </w:r>
      <w:proofErr w:type="spellStart"/>
      <w:r w:rsidRPr="00A9087F">
        <w:rPr>
          <w:rFonts w:asciiTheme="minorHAnsi" w:hAnsiTheme="minorHAnsi" w:cstheme="minorHAnsi"/>
          <w:b/>
          <w:bCs/>
          <w:color w:val="000000"/>
          <w:lang w:val="de-CH" w:eastAsia="de-DE"/>
        </w:rPr>
        <w:t>ref</w:t>
      </w:r>
      <w:proofErr w:type="spellEnd"/>
      <w:r w:rsidR="008B1CC9">
        <w:rPr>
          <w:rFonts w:asciiTheme="minorHAnsi" w:hAnsiTheme="minorHAnsi" w:cstheme="minorHAnsi"/>
          <w:b/>
          <w:bCs/>
          <w:color w:val="000000"/>
          <w:lang w:val="de-CH" w:eastAsia="de-DE"/>
        </w:rPr>
        <w:t>.</w:t>
      </w:r>
      <w:r w:rsidRPr="00A9087F">
        <w:rPr>
          <w:rFonts w:asciiTheme="minorHAnsi" w:hAnsiTheme="minorHAnsi" w:cstheme="minorHAnsi"/>
          <w:b/>
          <w:bCs/>
          <w:color w:val="000000"/>
          <w:lang w:val="de-CH" w:eastAsia="de-DE"/>
        </w:rPr>
        <w:t xml:space="preserve"> Kirchgemeinde Oberwil b. Büren - Rütistrasse: 1 – 3298 - Oberwil b</w:t>
      </w:r>
      <w:r w:rsidR="008B1CC9">
        <w:rPr>
          <w:rFonts w:asciiTheme="minorHAnsi" w:hAnsiTheme="minorHAnsi" w:cstheme="minorHAnsi"/>
          <w:b/>
          <w:bCs/>
          <w:color w:val="000000"/>
          <w:lang w:val="de-CH" w:eastAsia="de-DE"/>
        </w:rPr>
        <w:t>.</w:t>
      </w:r>
      <w:r w:rsidRPr="00A9087F">
        <w:rPr>
          <w:rFonts w:asciiTheme="minorHAnsi" w:hAnsiTheme="minorHAnsi" w:cstheme="minorHAnsi"/>
          <w:b/>
          <w:bCs/>
          <w:color w:val="000000"/>
          <w:lang w:val="de-CH" w:eastAsia="de-DE"/>
        </w:rPr>
        <w:t xml:space="preserve"> B</w:t>
      </w:r>
      <w:r w:rsidR="008B1CC9">
        <w:rPr>
          <w:rFonts w:asciiTheme="minorHAnsi" w:hAnsiTheme="minorHAnsi" w:cstheme="minorHAnsi"/>
          <w:b/>
          <w:bCs/>
          <w:color w:val="000000"/>
          <w:lang w:val="de-CH" w:eastAsia="de-DE"/>
        </w:rPr>
        <w:t>.</w:t>
      </w:r>
      <w:r w:rsidRPr="00A9087F">
        <w:rPr>
          <w:rFonts w:asciiTheme="minorHAnsi" w:hAnsiTheme="minorHAnsi" w:cstheme="minorHAnsi"/>
          <w:b/>
          <w:bCs/>
          <w:color w:val="000000"/>
          <w:lang w:val="de-CH" w:eastAsia="de-DE"/>
        </w:rPr>
        <w:br/>
        <w:t xml:space="preserve">Tel.: 0041 32 351 14 15 - E-Mail:  pfarrer@kg-oberwil.ch - web: </w:t>
      </w:r>
      <w:hyperlink r:id="rId10" w:history="1">
        <w:r w:rsidR="00A053E8" w:rsidRPr="00794908">
          <w:rPr>
            <w:rStyle w:val="Hyperlink"/>
            <w:rFonts w:asciiTheme="minorHAnsi" w:hAnsiTheme="minorHAnsi" w:cstheme="minorHAnsi"/>
            <w:b/>
            <w:bCs/>
            <w:lang w:val="de-CH" w:eastAsia="de-DE"/>
          </w:rPr>
          <w:t>www.kg-oberwil.ch</w:t>
        </w:r>
      </w:hyperlink>
    </w:p>
    <w:p w14:paraId="3DC8096F" w14:textId="77777777" w:rsidR="00153710" w:rsidRDefault="00153710" w:rsidP="00115FD3">
      <w:pPr>
        <w:spacing w:line="360" w:lineRule="auto"/>
        <w:jc w:val="center"/>
        <w:rPr>
          <w:rStyle w:val="Hyperlink"/>
          <w:rFonts w:asciiTheme="minorHAnsi" w:hAnsiTheme="minorHAnsi" w:cstheme="minorHAnsi"/>
          <w:b/>
          <w:bCs/>
          <w:lang w:val="de-CH" w:eastAsia="de-DE"/>
        </w:rPr>
      </w:pPr>
    </w:p>
    <w:p w14:paraId="2A54196A" w14:textId="77777777" w:rsidR="00153710" w:rsidRDefault="00153710" w:rsidP="00115FD3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lang w:val="de-CH" w:eastAsia="de-DE"/>
        </w:rPr>
      </w:pPr>
    </w:p>
    <w:p w14:paraId="2E81292A" w14:textId="12652313" w:rsidR="00115FD3" w:rsidRDefault="00115FD3" w:rsidP="00115FD3">
      <w:pPr>
        <w:spacing w:line="360" w:lineRule="auto"/>
        <w:rPr>
          <w:rFonts w:asciiTheme="minorHAnsi" w:hAnsiTheme="minorHAnsi" w:cstheme="minorHAnsi"/>
          <w:color w:val="000000"/>
          <w:lang w:val="de-CH" w:eastAsia="de-DE"/>
        </w:rPr>
      </w:pPr>
      <w:r>
        <w:rPr>
          <w:rFonts w:asciiTheme="minorHAnsi" w:eastAsia="MS Mincho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70A5FB3" wp14:editId="332D70CC">
            <wp:simplePos x="0" y="0"/>
            <wp:positionH relativeFrom="column">
              <wp:posOffset>3810</wp:posOffset>
            </wp:positionH>
            <wp:positionV relativeFrom="paragraph">
              <wp:posOffset>-215900</wp:posOffset>
            </wp:positionV>
            <wp:extent cx="876345" cy="944880"/>
            <wp:effectExtent l="0" t="0" r="0" b="0"/>
            <wp:wrapNone/>
            <wp:docPr id="935220097" name="Grafik 935220097" descr="Ein Bild, das Text, Poster, Cartoon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20097" name="Grafik 935220097" descr="Ein Bild, das Text, Poster, Cartoon, Darstellung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4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000000"/>
          <w:lang w:val="de-CH" w:eastAsia="de-DE"/>
        </w:rPr>
        <w:t xml:space="preserve"> </w:t>
      </w:r>
    </w:p>
    <w:p w14:paraId="770EEE45" w14:textId="542A006F" w:rsidR="00115FD3" w:rsidRDefault="00115FD3" w:rsidP="00115FD3">
      <w:pPr>
        <w:spacing w:line="360" w:lineRule="auto"/>
        <w:rPr>
          <w:rFonts w:asciiTheme="minorHAnsi" w:hAnsiTheme="minorHAnsi" w:cstheme="minorHAnsi"/>
          <w:color w:val="000000"/>
          <w:lang w:val="de-CH" w:eastAsia="de-DE"/>
        </w:rPr>
      </w:pPr>
    </w:p>
    <w:p w14:paraId="0963239A" w14:textId="77777777" w:rsidR="00F61BF9" w:rsidRDefault="00F61BF9" w:rsidP="00115FD3">
      <w:pPr>
        <w:spacing w:line="360" w:lineRule="auto"/>
        <w:rPr>
          <w:rFonts w:ascii="Tahoma" w:hAnsi="Tahoma" w:cs="Tahoma"/>
          <w:b/>
          <w:sz w:val="36"/>
          <w:szCs w:val="36"/>
          <w:lang w:val="de-CH"/>
        </w:rPr>
      </w:pPr>
    </w:p>
    <w:p w14:paraId="4A11B218" w14:textId="77AFA987" w:rsidR="004F487D" w:rsidRPr="00115FD3" w:rsidRDefault="00A90165" w:rsidP="00115FD3">
      <w:pPr>
        <w:spacing w:line="360" w:lineRule="auto"/>
        <w:rPr>
          <w:rFonts w:asciiTheme="minorHAnsi" w:hAnsiTheme="minorHAnsi" w:cstheme="minorHAnsi"/>
          <w:color w:val="000000"/>
          <w:lang w:val="de-CH" w:eastAsia="de-DE"/>
        </w:rPr>
      </w:pPr>
      <w:r w:rsidRPr="00F203AD">
        <w:rPr>
          <w:rFonts w:ascii="Tahoma" w:hAnsi="Tahoma" w:cs="Tahoma"/>
          <w:b/>
          <w:sz w:val="36"/>
          <w:szCs w:val="36"/>
          <w:lang w:val="de-CH"/>
        </w:rPr>
        <w:t>Anmeldung</w:t>
      </w:r>
      <w:r>
        <w:rPr>
          <w:rFonts w:ascii="Tahoma" w:hAnsi="Tahoma" w:cs="Tahoma"/>
          <w:b/>
          <w:sz w:val="36"/>
          <w:szCs w:val="36"/>
          <w:lang w:val="de-CH"/>
        </w:rPr>
        <w:t xml:space="preserve"> zur </w:t>
      </w:r>
      <w:r w:rsidR="004F7C0C">
        <w:rPr>
          <w:rFonts w:ascii="Tahoma" w:hAnsi="Tahoma" w:cs="Tahoma"/>
          <w:b/>
          <w:sz w:val="36"/>
          <w:szCs w:val="36"/>
          <w:lang w:val="de-CH"/>
        </w:rPr>
        <w:t>Konfirmation 20</w:t>
      </w:r>
      <w:r w:rsidR="00661CA2">
        <w:rPr>
          <w:rFonts w:ascii="Tahoma" w:hAnsi="Tahoma" w:cs="Tahoma"/>
          <w:b/>
          <w:sz w:val="36"/>
          <w:szCs w:val="36"/>
          <w:lang w:val="de-CH"/>
        </w:rPr>
        <w:t>2</w:t>
      </w:r>
      <w:r w:rsidR="009A1A3A">
        <w:rPr>
          <w:rFonts w:ascii="Tahoma" w:hAnsi="Tahoma" w:cs="Tahoma"/>
          <w:b/>
          <w:sz w:val="36"/>
          <w:szCs w:val="36"/>
          <w:lang w:val="de-CH"/>
        </w:rPr>
        <w:t>5</w:t>
      </w:r>
      <w:r w:rsidR="004F7C0C">
        <w:rPr>
          <w:rFonts w:ascii="Tahoma" w:hAnsi="Tahoma" w:cs="Tahoma"/>
          <w:b/>
          <w:sz w:val="36"/>
          <w:szCs w:val="36"/>
          <w:lang w:val="de-CH"/>
        </w:rPr>
        <w:t>/ 20</w:t>
      </w:r>
      <w:r>
        <w:rPr>
          <w:rFonts w:ascii="Tahoma" w:hAnsi="Tahoma" w:cs="Tahoma"/>
          <w:b/>
          <w:sz w:val="36"/>
          <w:szCs w:val="36"/>
          <w:lang w:val="de-CH"/>
        </w:rPr>
        <w:t>2</w:t>
      </w:r>
      <w:r w:rsidR="009A1A3A">
        <w:rPr>
          <w:rFonts w:ascii="Tahoma" w:hAnsi="Tahoma" w:cs="Tahoma"/>
          <w:b/>
          <w:sz w:val="36"/>
          <w:szCs w:val="36"/>
          <w:lang w:val="de-CH"/>
        </w:rPr>
        <w:t>6</w:t>
      </w:r>
    </w:p>
    <w:p w14:paraId="04CA4DBA" w14:textId="3A84AE16" w:rsidR="0049199E" w:rsidRPr="0049199E" w:rsidRDefault="0049199E" w:rsidP="0049199E">
      <w:pPr>
        <w:rPr>
          <w:rFonts w:ascii="Tahoma" w:hAnsi="Tahoma" w:cs="Tahoma"/>
          <w:b/>
          <w:sz w:val="36"/>
          <w:szCs w:val="36"/>
          <w:lang w:val="de-CH"/>
        </w:rPr>
      </w:pPr>
    </w:p>
    <w:p w14:paraId="23EA1E5C" w14:textId="2A1F6B53" w:rsidR="004F487D" w:rsidRPr="00BC5F1F" w:rsidRDefault="004F487D" w:rsidP="004F487D">
      <w:pPr>
        <w:jc w:val="center"/>
        <w:rPr>
          <w:rFonts w:ascii="Tahoma" w:hAnsi="Tahoma" w:cs="Tahoma"/>
          <w:lang w:val="de-CH"/>
        </w:rPr>
      </w:pPr>
    </w:p>
    <w:p w14:paraId="3133462F" w14:textId="731FF9E0" w:rsidR="004F487D" w:rsidRDefault="004F487D" w:rsidP="00A90165">
      <w:pPr>
        <w:spacing w:line="360" w:lineRule="auto"/>
        <w:rPr>
          <w:rFonts w:ascii="Tahoma" w:hAnsi="Tahoma" w:cs="Tahoma"/>
          <w:lang w:val="de-CH"/>
        </w:rPr>
      </w:pPr>
      <w:r w:rsidRPr="00BC5F1F">
        <w:rPr>
          <w:rFonts w:ascii="Tahoma" w:hAnsi="Tahoma" w:cs="Tahoma"/>
          <w:lang w:val="de-CH"/>
        </w:rPr>
        <w:t xml:space="preserve">Name: </w:t>
      </w:r>
      <w:r>
        <w:rPr>
          <w:rFonts w:ascii="Tahoma" w:hAnsi="Tahoma" w:cs="Tahoma"/>
          <w:lang w:val="de-CH"/>
        </w:rPr>
        <w:t>………………………………………………………</w:t>
      </w:r>
      <w:r w:rsidR="0055615E">
        <w:rPr>
          <w:rFonts w:ascii="Tahoma" w:hAnsi="Tahoma" w:cs="Tahoma"/>
          <w:lang w:val="de-CH"/>
        </w:rPr>
        <w:t xml:space="preserve">  </w:t>
      </w:r>
      <w:r w:rsidR="003B1EFF">
        <w:rPr>
          <w:rFonts w:ascii="Tahoma" w:hAnsi="Tahoma" w:cs="Tahoma"/>
          <w:lang w:val="de-CH"/>
        </w:rPr>
        <w:t xml:space="preserve">   </w:t>
      </w:r>
      <w:r>
        <w:rPr>
          <w:rFonts w:ascii="Tahoma" w:hAnsi="Tahoma" w:cs="Tahoma"/>
          <w:lang w:val="de-CH"/>
        </w:rPr>
        <w:t>Vorn</w:t>
      </w:r>
      <w:r w:rsidRPr="00BC5F1F">
        <w:rPr>
          <w:rFonts w:ascii="Tahoma" w:hAnsi="Tahoma" w:cs="Tahoma"/>
          <w:lang w:val="de-CH"/>
        </w:rPr>
        <w:t>ame</w:t>
      </w:r>
      <w:r>
        <w:rPr>
          <w:rFonts w:ascii="Tahoma" w:hAnsi="Tahoma" w:cs="Tahoma"/>
          <w:lang w:val="de-CH"/>
        </w:rPr>
        <w:t>(n</w:t>
      </w:r>
      <w:r w:rsidR="0055615E">
        <w:rPr>
          <w:rFonts w:ascii="Tahoma" w:hAnsi="Tahoma" w:cs="Tahoma"/>
          <w:lang w:val="de-CH"/>
        </w:rPr>
        <w:t xml:space="preserve">):  ....................................................... </w:t>
      </w:r>
    </w:p>
    <w:p w14:paraId="17183DB6" w14:textId="77777777" w:rsidR="004F487D" w:rsidRDefault="004F487D" w:rsidP="00A90165">
      <w:pPr>
        <w:spacing w:line="360" w:lineRule="auto"/>
        <w:rPr>
          <w:rFonts w:ascii="Tahoma" w:hAnsi="Tahoma" w:cs="Tahoma"/>
          <w:lang w:val="de-CH"/>
        </w:rPr>
      </w:pPr>
    </w:p>
    <w:p w14:paraId="73EF00C9" w14:textId="2C003B70" w:rsidR="004F487D" w:rsidRDefault="004F487D" w:rsidP="00A90165">
      <w:pPr>
        <w:spacing w:line="360" w:lineRule="auto"/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Geburtsdatu</w:t>
      </w:r>
      <w:r w:rsidR="0055615E">
        <w:rPr>
          <w:rFonts w:ascii="Tahoma" w:hAnsi="Tahoma" w:cs="Tahoma"/>
          <w:lang w:val="de-CH"/>
        </w:rPr>
        <w:t xml:space="preserve">m:   </w:t>
      </w:r>
      <w:r w:rsidR="003B1EFF">
        <w:rPr>
          <w:rFonts w:ascii="Tahoma" w:hAnsi="Tahoma" w:cs="Tahoma"/>
          <w:lang w:val="de-CH"/>
        </w:rPr>
        <w:t>..........................................</w:t>
      </w:r>
      <w:r w:rsidR="0055615E">
        <w:rPr>
          <w:rFonts w:ascii="Tahoma" w:hAnsi="Tahoma" w:cs="Tahoma"/>
          <w:lang w:val="de-CH"/>
        </w:rPr>
        <w:t xml:space="preserve">  </w:t>
      </w:r>
      <w:r w:rsidR="0055615E">
        <w:rPr>
          <w:rFonts w:ascii="Tahoma" w:hAnsi="Tahoma" w:cs="Tahoma"/>
          <w:lang w:val="de-CH"/>
        </w:rPr>
        <w:tab/>
      </w:r>
      <w:r w:rsidR="003B1EFF">
        <w:rPr>
          <w:rFonts w:ascii="Tahoma" w:hAnsi="Tahoma" w:cs="Tahoma"/>
          <w:lang w:val="de-CH"/>
        </w:rPr>
        <w:t xml:space="preserve">   </w:t>
      </w:r>
      <w:r w:rsidR="0055615E">
        <w:rPr>
          <w:rFonts w:ascii="Tahoma" w:hAnsi="Tahoma" w:cs="Tahoma"/>
          <w:lang w:val="de-CH"/>
        </w:rPr>
        <w:t xml:space="preserve">Heimatort:   </w:t>
      </w:r>
      <w:r w:rsidR="003B1EFF">
        <w:rPr>
          <w:rFonts w:ascii="Tahoma" w:hAnsi="Tahoma" w:cs="Tahoma"/>
          <w:lang w:val="de-CH"/>
        </w:rPr>
        <w:t xml:space="preserve"> </w:t>
      </w:r>
      <w:r w:rsidR="0055615E">
        <w:rPr>
          <w:rFonts w:ascii="Tahoma" w:hAnsi="Tahoma" w:cs="Tahoma"/>
          <w:lang w:val="de-CH"/>
        </w:rPr>
        <w:t>......................................................</w:t>
      </w:r>
      <w:r w:rsidR="003B1EFF">
        <w:rPr>
          <w:rFonts w:ascii="Tahoma" w:hAnsi="Tahoma" w:cs="Tahoma"/>
          <w:lang w:val="de-CH"/>
        </w:rPr>
        <w:t>.</w:t>
      </w:r>
    </w:p>
    <w:p w14:paraId="6197BAF9" w14:textId="14ECC4EA" w:rsidR="003B1EFF" w:rsidRDefault="003B1EFF" w:rsidP="00A90165">
      <w:pPr>
        <w:spacing w:line="360" w:lineRule="auto"/>
        <w:rPr>
          <w:rFonts w:ascii="Tahoma" w:hAnsi="Tahoma" w:cs="Tahoma"/>
          <w:lang w:val="de-CH"/>
        </w:rPr>
      </w:pPr>
    </w:p>
    <w:p w14:paraId="5A4B1268" w14:textId="7DD15895" w:rsidR="003B1EFF" w:rsidRDefault="003B1EFF" w:rsidP="00A90165">
      <w:pPr>
        <w:spacing w:line="360" w:lineRule="auto"/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Taufdatum / Taufort: ....................................  /  .............................................. (falls getauft)</w:t>
      </w:r>
    </w:p>
    <w:p w14:paraId="32FE1063" w14:textId="77777777" w:rsidR="004F487D" w:rsidRDefault="004F487D" w:rsidP="00A90165">
      <w:pPr>
        <w:spacing w:line="360" w:lineRule="auto"/>
        <w:rPr>
          <w:rFonts w:ascii="Tahoma" w:hAnsi="Tahoma" w:cs="Tahoma"/>
          <w:lang w:val="de-CH"/>
        </w:rPr>
      </w:pPr>
    </w:p>
    <w:p w14:paraId="57C7790F" w14:textId="77777777" w:rsidR="004F487D" w:rsidRDefault="004F487D" w:rsidP="00A90165">
      <w:pPr>
        <w:spacing w:line="360" w:lineRule="auto"/>
        <w:rPr>
          <w:rFonts w:ascii="Tahoma" w:hAnsi="Tahoma" w:cs="Tahoma"/>
          <w:lang w:val="de-CH"/>
        </w:rPr>
      </w:pPr>
      <w:r w:rsidRPr="00BC5F1F">
        <w:rPr>
          <w:rFonts w:ascii="Tahoma" w:hAnsi="Tahoma" w:cs="Tahoma"/>
          <w:lang w:val="de-CH"/>
        </w:rPr>
        <w:t>Name</w:t>
      </w:r>
      <w:r>
        <w:rPr>
          <w:rFonts w:ascii="Tahoma" w:hAnsi="Tahoma" w:cs="Tahoma"/>
          <w:lang w:val="de-CH"/>
        </w:rPr>
        <w:t>n / Vornamen der Eltern</w:t>
      </w:r>
      <w:r w:rsidRPr="00BC5F1F">
        <w:rPr>
          <w:rFonts w:ascii="Tahoma" w:hAnsi="Tahoma" w:cs="Tahoma"/>
          <w:lang w:val="de-CH"/>
        </w:rPr>
        <w:t xml:space="preserve">: </w:t>
      </w:r>
    </w:p>
    <w:p w14:paraId="1A7C1F26" w14:textId="4E050105" w:rsidR="004F487D" w:rsidRDefault="004F487D" w:rsidP="004F487D">
      <w:pPr>
        <w:rPr>
          <w:rFonts w:ascii="Tahoma" w:hAnsi="Tahoma" w:cs="Tahoma"/>
          <w:lang w:val="de-CH"/>
        </w:rPr>
      </w:pPr>
    </w:p>
    <w:p w14:paraId="3104EDE4" w14:textId="77777777" w:rsidR="00A95712" w:rsidRDefault="00A95712" w:rsidP="004F487D">
      <w:pPr>
        <w:rPr>
          <w:rFonts w:ascii="Tahoma" w:hAnsi="Tahoma" w:cs="Tahoma"/>
          <w:lang w:val="de-CH"/>
        </w:rPr>
      </w:pPr>
    </w:p>
    <w:p w14:paraId="3EE17860" w14:textId="5690A528" w:rsidR="004F487D" w:rsidRDefault="004F487D" w:rsidP="004F487D">
      <w:p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lang w:val="de-CH"/>
        </w:rPr>
        <w:tab/>
      </w:r>
      <w:r>
        <w:rPr>
          <w:rFonts w:ascii="Tahoma" w:hAnsi="Tahoma" w:cs="Tahoma"/>
          <w:lang w:val="de-CH"/>
        </w:rPr>
        <w:tab/>
      </w:r>
    </w:p>
    <w:p w14:paraId="1EE05577" w14:textId="77777777" w:rsidR="004F487D" w:rsidRDefault="004F487D" w:rsidP="004F487D">
      <w:pPr>
        <w:rPr>
          <w:rFonts w:ascii="Tahoma" w:hAnsi="Tahoma" w:cs="Tahoma"/>
          <w:lang w:val="de-CH"/>
        </w:rPr>
      </w:pPr>
    </w:p>
    <w:p w14:paraId="1F3B703A" w14:textId="77777777" w:rsidR="004F487D" w:rsidRPr="00BC5F1F" w:rsidRDefault="004F487D" w:rsidP="004F487D">
      <w:p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Adresse</w:t>
      </w:r>
      <w:r w:rsidRPr="00BC5F1F">
        <w:rPr>
          <w:rFonts w:ascii="Tahoma" w:hAnsi="Tahoma" w:cs="Tahoma"/>
          <w:lang w:val="de-CH"/>
        </w:rPr>
        <w:t xml:space="preserve">: </w:t>
      </w:r>
    </w:p>
    <w:p w14:paraId="197E297A" w14:textId="061CD7AF" w:rsidR="004F487D" w:rsidRDefault="004F487D" w:rsidP="004F487D">
      <w:pPr>
        <w:rPr>
          <w:rFonts w:ascii="Tahoma" w:hAnsi="Tahoma" w:cs="Tahoma"/>
          <w:lang w:val="de-CH"/>
        </w:rPr>
      </w:pPr>
    </w:p>
    <w:p w14:paraId="51269F92" w14:textId="77777777" w:rsidR="004F487D" w:rsidRDefault="004F487D" w:rsidP="004F487D">
      <w:pPr>
        <w:rPr>
          <w:rFonts w:ascii="Tahoma" w:hAnsi="Tahoma" w:cs="Tahoma"/>
          <w:lang w:val="de-CH"/>
        </w:rPr>
      </w:pPr>
    </w:p>
    <w:p w14:paraId="51C47A6E" w14:textId="77777777" w:rsidR="004F487D" w:rsidRDefault="004F487D" w:rsidP="004F487D">
      <w:p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…………………………………………………………………………………………………………………………………………………</w:t>
      </w:r>
    </w:p>
    <w:p w14:paraId="7999B85B" w14:textId="77777777" w:rsidR="004F487D" w:rsidRDefault="004F487D" w:rsidP="004F487D">
      <w:pPr>
        <w:rPr>
          <w:rFonts w:ascii="Tahoma" w:hAnsi="Tahoma" w:cs="Tahoma"/>
          <w:lang w:val="de-CH"/>
        </w:rPr>
      </w:pPr>
    </w:p>
    <w:p w14:paraId="19427891" w14:textId="23D1CDC4" w:rsidR="004F487D" w:rsidRDefault="004F487D" w:rsidP="004F487D">
      <w:p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Telefonnummern (</w:t>
      </w:r>
      <w:r w:rsidR="00A95712">
        <w:rPr>
          <w:rFonts w:ascii="Tahoma" w:hAnsi="Tahoma" w:cs="Tahoma"/>
          <w:lang w:val="de-CH"/>
        </w:rPr>
        <w:t>wenn möglich</w:t>
      </w:r>
      <w:r w:rsidR="00A96E9A">
        <w:rPr>
          <w:rFonts w:ascii="Tahoma" w:hAnsi="Tahoma" w:cs="Tahoma"/>
          <w:lang w:val="de-CH"/>
        </w:rPr>
        <w:t xml:space="preserve"> </w:t>
      </w:r>
      <w:r>
        <w:rPr>
          <w:rFonts w:ascii="Tahoma" w:hAnsi="Tahoma" w:cs="Tahoma"/>
          <w:lang w:val="de-CH"/>
        </w:rPr>
        <w:t>Natel)</w:t>
      </w:r>
      <w:r w:rsidRPr="00BC5F1F">
        <w:rPr>
          <w:rFonts w:ascii="Tahoma" w:hAnsi="Tahoma" w:cs="Tahoma"/>
          <w:lang w:val="de-CH"/>
        </w:rPr>
        <w:t xml:space="preserve">: </w:t>
      </w:r>
    </w:p>
    <w:p w14:paraId="26180FBF" w14:textId="77777777" w:rsidR="004F487D" w:rsidRDefault="004F487D" w:rsidP="004F487D">
      <w:pPr>
        <w:rPr>
          <w:rFonts w:ascii="Tahoma" w:hAnsi="Tahoma" w:cs="Tahoma"/>
          <w:lang w:val="de-CH"/>
        </w:rPr>
      </w:pPr>
    </w:p>
    <w:p w14:paraId="0420C74A" w14:textId="0098C35B" w:rsidR="004F487D" w:rsidRDefault="00A96E9A" w:rsidP="004F487D">
      <w:p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 xml:space="preserve">Eltern: </w:t>
      </w:r>
      <w:r w:rsidR="004F487D">
        <w:rPr>
          <w:rFonts w:ascii="Tahoma" w:hAnsi="Tahoma" w:cs="Tahoma"/>
          <w:lang w:val="de-CH"/>
        </w:rPr>
        <w:t>……………………………………………………</w:t>
      </w:r>
      <w:proofErr w:type="gramStart"/>
      <w:r w:rsidR="004F487D">
        <w:rPr>
          <w:rFonts w:ascii="Tahoma" w:hAnsi="Tahoma" w:cs="Tahoma"/>
          <w:lang w:val="de-CH"/>
        </w:rPr>
        <w:t>…</w:t>
      </w:r>
      <w:r>
        <w:rPr>
          <w:rFonts w:ascii="Tahoma" w:hAnsi="Tahoma" w:cs="Tahoma"/>
          <w:lang w:val="de-CH"/>
        </w:rPr>
        <w:t>....</w:t>
      </w:r>
      <w:proofErr w:type="gramEnd"/>
      <w:r>
        <w:rPr>
          <w:rFonts w:ascii="Tahoma" w:hAnsi="Tahoma" w:cs="Tahoma"/>
          <w:lang w:val="de-CH"/>
        </w:rPr>
        <w:t>.</w:t>
      </w:r>
      <w:r w:rsidR="00A95712">
        <w:rPr>
          <w:rFonts w:ascii="Tahoma" w:hAnsi="Tahoma" w:cs="Tahoma"/>
          <w:lang w:val="de-CH"/>
        </w:rPr>
        <w:t xml:space="preserve">    </w:t>
      </w:r>
      <w:proofErr w:type="gramStart"/>
      <w:r>
        <w:rPr>
          <w:rFonts w:ascii="Tahoma" w:hAnsi="Tahoma" w:cs="Tahoma"/>
          <w:lang w:val="de-CH"/>
        </w:rPr>
        <w:t>KonfirmandIn:....................................................</w:t>
      </w:r>
      <w:proofErr w:type="gramEnd"/>
    </w:p>
    <w:p w14:paraId="32A38AB8" w14:textId="77777777" w:rsidR="00FD0DDE" w:rsidRDefault="00FD0DDE" w:rsidP="004F487D">
      <w:pPr>
        <w:rPr>
          <w:rFonts w:ascii="Tahoma" w:hAnsi="Tahoma" w:cs="Tahoma"/>
          <w:lang w:val="de-CH"/>
        </w:rPr>
      </w:pPr>
    </w:p>
    <w:p w14:paraId="470D72BC" w14:textId="1A596769" w:rsidR="00FD0DDE" w:rsidRDefault="00A96E9A" w:rsidP="004F487D">
      <w:pPr>
        <w:rPr>
          <w:rFonts w:ascii="Tahoma" w:hAnsi="Tahoma" w:cs="Tahoma"/>
          <w:lang w:val="de-CH"/>
        </w:rPr>
      </w:pPr>
      <w:proofErr w:type="gramStart"/>
      <w:r>
        <w:rPr>
          <w:rFonts w:ascii="Tahoma" w:hAnsi="Tahoma" w:cs="Tahoma"/>
          <w:lang w:val="de-CH"/>
        </w:rPr>
        <w:t>E-Mail</w:t>
      </w:r>
      <w:r w:rsidR="00FD0DDE">
        <w:rPr>
          <w:rFonts w:ascii="Tahoma" w:hAnsi="Tahoma" w:cs="Tahoma"/>
          <w:lang w:val="de-CH"/>
        </w:rPr>
        <w:t xml:space="preserve"> </w:t>
      </w:r>
      <w:r>
        <w:rPr>
          <w:rFonts w:ascii="Tahoma" w:hAnsi="Tahoma" w:cs="Tahoma"/>
          <w:lang w:val="de-CH"/>
        </w:rPr>
        <w:t>Eltern</w:t>
      </w:r>
      <w:proofErr w:type="gramEnd"/>
      <w:r>
        <w:rPr>
          <w:rFonts w:ascii="Tahoma" w:hAnsi="Tahoma" w:cs="Tahoma"/>
          <w:lang w:val="de-CH"/>
        </w:rPr>
        <w:t xml:space="preserve">: </w:t>
      </w:r>
      <w:r w:rsidR="00FD0DDE">
        <w:rPr>
          <w:rFonts w:ascii="Tahoma" w:hAnsi="Tahoma" w:cs="Tahoma"/>
          <w:lang w:val="de-CH"/>
        </w:rPr>
        <w:t>...................................................</w:t>
      </w:r>
      <w:r>
        <w:rPr>
          <w:rFonts w:ascii="Tahoma" w:hAnsi="Tahoma" w:cs="Tahoma"/>
          <w:lang w:val="de-CH"/>
        </w:rPr>
        <w:t>.</w:t>
      </w:r>
      <w:r w:rsidR="00A95712">
        <w:rPr>
          <w:rFonts w:ascii="Tahoma" w:hAnsi="Tahoma" w:cs="Tahoma"/>
          <w:lang w:val="de-CH"/>
        </w:rPr>
        <w:t xml:space="preserve">    </w:t>
      </w:r>
      <w:proofErr w:type="gramStart"/>
      <w:r>
        <w:rPr>
          <w:rFonts w:ascii="Tahoma" w:hAnsi="Tahoma" w:cs="Tahoma"/>
          <w:lang w:val="de-CH"/>
        </w:rPr>
        <w:t>KonfirmandIn:</w:t>
      </w:r>
      <w:r w:rsidR="00FD0DDE">
        <w:rPr>
          <w:rFonts w:ascii="Tahoma" w:hAnsi="Tahoma" w:cs="Tahoma"/>
          <w:lang w:val="de-CH"/>
        </w:rPr>
        <w:t>...................................................</w:t>
      </w:r>
      <w:r>
        <w:rPr>
          <w:rFonts w:ascii="Tahoma" w:hAnsi="Tahoma" w:cs="Tahoma"/>
          <w:lang w:val="de-CH"/>
        </w:rPr>
        <w:t>.</w:t>
      </w:r>
      <w:proofErr w:type="gramEnd"/>
    </w:p>
    <w:p w14:paraId="788A1E7F" w14:textId="77777777" w:rsidR="004F487D" w:rsidRDefault="004F487D" w:rsidP="004F487D">
      <w:pPr>
        <w:rPr>
          <w:rFonts w:ascii="Tahoma" w:hAnsi="Tahoma" w:cs="Tahoma"/>
          <w:lang w:val="de-CH"/>
        </w:rPr>
      </w:pPr>
    </w:p>
    <w:p w14:paraId="65C0EC50" w14:textId="77777777" w:rsidR="004F487D" w:rsidRDefault="004F487D" w:rsidP="004F487D">
      <w:p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Kopie des Taufscheins:</w:t>
      </w:r>
    </w:p>
    <w:p w14:paraId="3536B4C5" w14:textId="77777777" w:rsidR="004F487D" w:rsidRDefault="004F487D" w:rsidP="004F487D">
      <w:pPr>
        <w:rPr>
          <w:rFonts w:ascii="Tahoma" w:hAnsi="Tahoma" w:cs="Tahoma"/>
          <w:lang w:val="de-CH"/>
        </w:rPr>
      </w:pPr>
    </w:p>
    <w:p w14:paraId="0EC1BF23" w14:textId="77777777" w:rsidR="004F487D" w:rsidRDefault="004F487D" w:rsidP="004F7C0C">
      <w:pPr>
        <w:pStyle w:val="Listenabsatz"/>
        <w:numPr>
          <w:ilvl w:val="0"/>
          <w:numId w:val="1"/>
        </w:numPr>
        <w:spacing w:line="360" w:lineRule="auto"/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liegt bei</w:t>
      </w:r>
    </w:p>
    <w:p w14:paraId="3652B04D" w14:textId="1585EE7D" w:rsidR="00576B94" w:rsidRPr="00F203AD" w:rsidRDefault="004F487D" w:rsidP="00576B94">
      <w:pPr>
        <w:pStyle w:val="Listenabsatz"/>
        <w:numPr>
          <w:ilvl w:val="0"/>
          <w:numId w:val="1"/>
        </w:numPr>
        <w:spacing w:line="360" w:lineRule="auto"/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wird noch zugeschickt</w:t>
      </w:r>
      <w:r w:rsidR="00576B94">
        <w:rPr>
          <w:rFonts w:ascii="Tahoma" w:hAnsi="Tahoma" w:cs="Tahoma"/>
          <w:lang w:val="de-CH"/>
        </w:rPr>
        <w:t xml:space="preserve"> </w:t>
      </w:r>
      <w:r w:rsidR="00576B94">
        <w:rPr>
          <w:rFonts w:ascii="Tahoma" w:hAnsi="Tahoma" w:cs="Tahoma"/>
          <w:lang w:val="de-CH"/>
        </w:rPr>
        <w:tab/>
      </w:r>
      <w:r w:rsidR="00576B94">
        <w:rPr>
          <w:rFonts w:ascii="Tahoma" w:hAnsi="Tahoma" w:cs="Tahoma"/>
          <w:lang w:val="de-CH"/>
        </w:rPr>
        <w:tab/>
      </w:r>
      <w:r w:rsidR="00576B94">
        <w:rPr>
          <w:rFonts w:ascii="Tahoma" w:hAnsi="Tahoma" w:cs="Tahoma"/>
          <w:lang w:val="de-CH"/>
        </w:rPr>
        <w:tab/>
      </w:r>
    </w:p>
    <w:p w14:paraId="39CE65D3" w14:textId="7AC7D8E0" w:rsidR="004F487D" w:rsidRPr="00F203AD" w:rsidRDefault="00576B94" w:rsidP="004F7C0C">
      <w:pPr>
        <w:pStyle w:val="Listenabsatz"/>
        <w:numPr>
          <w:ilvl w:val="0"/>
          <w:numId w:val="1"/>
        </w:numPr>
        <w:spacing w:line="360" w:lineRule="auto"/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nicht getauft</w:t>
      </w:r>
    </w:p>
    <w:p w14:paraId="33597113" w14:textId="77777777" w:rsidR="004F487D" w:rsidRDefault="004F487D" w:rsidP="004F487D">
      <w:pPr>
        <w:rPr>
          <w:rFonts w:ascii="Tahoma" w:hAnsi="Tahoma" w:cs="Tahoma"/>
          <w:lang w:val="de-CH"/>
        </w:rPr>
      </w:pPr>
    </w:p>
    <w:p w14:paraId="0953BA93" w14:textId="77777777" w:rsidR="004F487D" w:rsidRDefault="004F487D" w:rsidP="004F487D">
      <w:p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Besondere Hinweise (Krankheiten/ Allergien…)</w:t>
      </w:r>
    </w:p>
    <w:p w14:paraId="6C29569E" w14:textId="77777777" w:rsidR="004F487D" w:rsidRPr="00BC5F1F" w:rsidRDefault="004F487D" w:rsidP="004F487D">
      <w:pPr>
        <w:rPr>
          <w:rFonts w:ascii="Tahoma" w:hAnsi="Tahoma" w:cs="Tahoma"/>
          <w:lang w:val="de-CH"/>
        </w:rPr>
      </w:pPr>
    </w:p>
    <w:p w14:paraId="0E47F75D" w14:textId="276574BE" w:rsidR="004F487D" w:rsidRDefault="004F487D" w:rsidP="004F487D">
      <w:p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…………………………………………………………………………………………………………………………………………………</w:t>
      </w:r>
    </w:p>
    <w:p w14:paraId="7A3C74B0" w14:textId="77777777" w:rsidR="00A95712" w:rsidRDefault="00A95712" w:rsidP="004F487D">
      <w:pPr>
        <w:rPr>
          <w:rFonts w:ascii="Tahoma" w:hAnsi="Tahoma" w:cs="Tahoma"/>
          <w:lang w:val="de-CH"/>
        </w:rPr>
      </w:pPr>
    </w:p>
    <w:p w14:paraId="6D774210" w14:textId="77777777" w:rsidR="001E5B86" w:rsidRDefault="001E5B86" w:rsidP="001E5B86">
      <w:pPr>
        <w:pStyle w:val="Listenabsatz"/>
        <w:numPr>
          <w:ilvl w:val="0"/>
          <w:numId w:val="1"/>
        </w:numPr>
        <w:spacing w:line="360" w:lineRule="auto"/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GA</w:t>
      </w:r>
      <w:r w:rsidRPr="001E5B86">
        <w:rPr>
          <w:rFonts w:ascii="Tahoma" w:hAnsi="Tahoma" w:cs="Tahoma"/>
          <w:lang w:val="de-CH"/>
        </w:rPr>
        <w:t xml:space="preserve"> </w:t>
      </w:r>
      <w:r>
        <w:rPr>
          <w:rFonts w:ascii="Tahoma" w:hAnsi="Tahoma" w:cs="Tahoma"/>
          <w:lang w:val="de-CH"/>
        </w:rPr>
        <w:t xml:space="preserve">                </w:t>
      </w:r>
    </w:p>
    <w:p w14:paraId="273F8370" w14:textId="0398AF1D" w:rsidR="001E5B86" w:rsidRDefault="001E5B86" w:rsidP="001E5B86">
      <w:pPr>
        <w:pStyle w:val="Listenabsatz"/>
        <w:numPr>
          <w:ilvl w:val="0"/>
          <w:numId w:val="1"/>
        </w:numPr>
        <w:spacing w:line="360" w:lineRule="auto"/>
        <w:rPr>
          <w:rFonts w:ascii="Tahoma" w:hAnsi="Tahoma" w:cs="Tahoma"/>
          <w:lang w:val="de-CH"/>
        </w:rPr>
      </w:pPr>
      <w:r w:rsidRPr="001E5B86">
        <w:rPr>
          <w:rFonts w:ascii="Tahoma" w:hAnsi="Tahoma" w:cs="Tahoma"/>
          <w:lang w:val="de-CH"/>
        </w:rPr>
        <w:t>Halbtax</w:t>
      </w:r>
    </w:p>
    <w:p w14:paraId="029BCA55" w14:textId="77777777" w:rsidR="007F3A14" w:rsidRPr="007F3A14" w:rsidRDefault="007F3A14" w:rsidP="007F3A14">
      <w:pPr>
        <w:spacing w:line="360" w:lineRule="auto"/>
        <w:rPr>
          <w:rFonts w:ascii="Tahoma" w:hAnsi="Tahoma" w:cs="Tahoma"/>
          <w:lang w:val="de-CH"/>
        </w:rPr>
      </w:pPr>
    </w:p>
    <w:p w14:paraId="4C430987" w14:textId="77777777" w:rsidR="004F487D" w:rsidRPr="00BC5F1F" w:rsidRDefault="004F487D" w:rsidP="004F487D">
      <w:pPr>
        <w:rPr>
          <w:rFonts w:ascii="Tahoma" w:hAnsi="Tahoma" w:cs="Tahoma"/>
          <w:lang w:val="de-CH"/>
        </w:rPr>
      </w:pPr>
    </w:p>
    <w:p w14:paraId="75F05392" w14:textId="5CD2AF67" w:rsidR="00001E6D" w:rsidRDefault="004F487D" w:rsidP="009D48F3">
      <w:pPr>
        <w:spacing w:line="276" w:lineRule="auto"/>
        <w:rPr>
          <w:rFonts w:ascii="Tahoma" w:hAnsi="Tahoma" w:cs="Tahoma"/>
          <w:b/>
          <w:lang w:val="de-CH"/>
        </w:rPr>
      </w:pPr>
      <w:r w:rsidRPr="00F128AF">
        <w:rPr>
          <w:rFonts w:ascii="Tahoma" w:hAnsi="Tahoma" w:cs="Tahoma"/>
          <w:b/>
          <w:lang w:val="de-CH"/>
        </w:rPr>
        <w:t xml:space="preserve">Bitte diese </w:t>
      </w:r>
      <w:r w:rsidRPr="00C2207C">
        <w:rPr>
          <w:rFonts w:ascii="Tahoma" w:hAnsi="Tahoma" w:cs="Tahoma"/>
          <w:b/>
          <w:i/>
          <w:lang w:val="de-CH"/>
        </w:rPr>
        <w:t>Anmeldung</w:t>
      </w:r>
      <w:r w:rsidRPr="00F128AF">
        <w:rPr>
          <w:rFonts w:ascii="Tahoma" w:hAnsi="Tahoma" w:cs="Tahoma"/>
          <w:b/>
          <w:lang w:val="de-CH"/>
        </w:rPr>
        <w:t xml:space="preserve"> </w:t>
      </w:r>
      <w:r>
        <w:rPr>
          <w:rFonts w:ascii="Tahoma" w:hAnsi="Tahoma" w:cs="Tahoma"/>
          <w:b/>
          <w:lang w:val="de-CH"/>
        </w:rPr>
        <w:t xml:space="preserve">zusammen mit einer </w:t>
      </w:r>
      <w:r w:rsidRPr="00C2207C">
        <w:rPr>
          <w:rFonts w:ascii="Tahoma" w:hAnsi="Tahoma" w:cs="Tahoma"/>
          <w:b/>
          <w:i/>
          <w:lang w:val="de-CH"/>
        </w:rPr>
        <w:t>Kopie des Taufschein</w:t>
      </w:r>
      <w:r w:rsidR="00C40F7A" w:rsidRPr="00C2207C">
        <w:rPr>
          <w:rFonts w:ascii="Tahoma" w:hAnsi="Tahoma" w:cs="Tahoma"/>
          <w:b/>
          <w:i/>
          <w:lang w:val="de-CH"/>
        </w:rPr>
        <w:t>s</w:t>
      </w:r>
      <w:r w:rsidR="00C40F7A">
        <w:rPr>
          <w:rFonts w:ascii="Tahoma" w:hAnsi="Tahoma" w:cs="Tahoma"/>
          <w:b/>
          <w:lang w:val="de-CH"/>
        </w:rPr>
        <w:t xml:space="preserve"> an den Informationsab</w:t>
      </w:r>
      <w:r w:rsidR="004F7C0C">
        <w:rPr>
          <w:rFonts w:ascii="Tahoma" w:hAnsi="Tahoma" w:cs="Tahoma"/>
          <w:b/>
          <w:lang w:val="de-CH"/>
        </w:rPr>
        <w:t xml:space="preserve">end am </w:t>
      </w:r>
      <w:r w:rsidR="00F61BF9" w:rsidRPr="0032519D">
        <w:rPr>
          <w:rFonts w:ascii="Tahoma" w:hAnsi="Tahoma" w:cs="Tahoma"/>
          <w:b/>
          <w:i/>
          <w:color w:val="000000" w:themeColor="text1"/>
          <w:lang w:val="de-CH"/>
        </w:rPr>
        <w:t>Freitag</w:t>
      </w:r>
      <w:r w:rsidR="008F5D40" w:rsidRPr="0032519D">
        <w:rPr>
          <w:rFonts w:ascii="Tahoma" w:hAnsi="Tahoma" w:cs="Tahoma"/>
          <w:b/>
          <w:i/>
          <w:color w:val="000000" w:themeColor="text1"/>
          <w:lang w:val="de-CH"/>
        </w:rPr>
        <w:t>, 2</w:t>
      </w:r>
      <w:r w:rsidR="009D2039" w:rsidRPr="0032519D">
        <w:rPr>
          <w:rFonts w:ascii="Tahoma" w:hAnsi="Tahoma" w:cs="Tahoma"/>
          <w:b/>
          <w:i/>
          <w:color w:val="000000" w:themeColor="text1"/>
          <w:lang w:val="de-CH"/>
        </w:rPr>
        <w:t>2</w:t>
      </w:r>
      <w:r w:rsidR="008F5D40" w:rsidRPr="0032519D">
        <w:rPr>
          <w:rFonts w:ascii="Tahoma" w:hAnsi="Tahoma" w:cs="Tahoma"/>
          <w:b/>
          <w:i/>
          <w:color w:val="000000" w:themeColor="text1"/>
          <w:lang w:val="de-CH"/>
        </w:rPr>
        <w:t xml:space="preserve">. </w:t>
      </w:r>
      <w:r w:rsidR="009D2039" w:rsidRPr="0032519D">
        <w:rPr>
          <w:rFonts w:ascii="Tahoma" w:hAnsi="Tahoma" w:cs="Tahoma"/>
          <w:b/>
          <w:i/>
          <w:color w:val="000000" w:themeColor="text1"/>
          <w:lang w:val="de-CH"/>
        </w:rPr>
        <w:t>August</w:t>
      </w:r>
      <w:r w:rsidR="008F5D40" w:rsidRPr="0032519D">
        <w:rPr>
          <w:rFonts w:ascii="Tahoma" w:hAnsi="Tahoma" w:cs="Tahoma"/>
          <w:b/>
          <w:i/>
          <w:color w:val="000000" w:themeColor="text1"/>
          <w:lang w:val="de-CH"/>
        </w:rPr>
        <w:t xml:space="preserve"> </w:t>
      </w:r>
      <w:proofErr w:type="gramStart"/>
      <w:r w:rsidR="008F5D40" w:rsidRPr="0032519D">
        <w:rPr>
          <w:rFonts w:ascii="Tahoma" w:hAnsi="Tahoma" w:cs="Tahoma"/>
          <w:b/>
          <w:i/>
          <w:color w:val="000000" w:themeColor="text1"/>
          <w:lang w:val="de-CH"/>
        </w:rPr>
        <w:t>202</w:t>
      </w:r>
      <w:r w:rsidR="009D2039" w:rsidRPr="0032519D">
        <w:rPr>
          <w:rFonts w:ascii="Tahoma" w:hAnsi="Tahoma" w:cs="Tahoma"/>
          <w:b/>
          <w:i/>
          <w:color w:val="000000" w:themeColor="text1"/>
          <w:lang w:val="de-CH"/>
        </w:rPr>
        <w:t xml:space="preserve">5 </w:t>
      </w:r>
      <w:r w:rsidR="008F5D40" w:rsidRPr="0032519D">
        <w:rPr>
          <w:rFonts w:asciiTheme="minorHAnsi" w:hAnsiTheme="minorHAnsi" w:cs="Tahoma"/>
          <w:color w:val="000000" w:themeColor="text1"/>
          <w:sz w:val="22"/>
          <w:szCs w:val="22"/>
          <w:lang w:val="de-CH"/>
        </w:rPr>
        <w:t xml:space="preserve"> </w:t>
      </w:r>
      <w:r w:rsidR="00576B94">
        <w:rPr>
          <w:rFonts w:ascii="Tahoma" w:hAnsi="Tahoma" w:cs="Tahoma"/>
          <w:b/>
          <w:lang w:val="de-CH"/>
        </w:rPr>
        <w:t>mitbringen</w:t>
      </w:r>
      <w:proofErr w:type="gramEnd"/>
      <w:r w:rsidR="00576B94">
        <w:rPr>
          <w:rFonts w:ascii="Tahoma" w:hAnsi="Tahoma" w:cs="Tahoma"/>
          <w:b/>
          <w:lang w:val="de-CH"/>
        </w:rPr>
        <w:t xml:space="preserve">. </w:t>
      </w:r>
      <w:r w:rsidR="0049199E">
        <w:rPr>
          <w:rFonts w:ascii="Tahoma" w:hAnsi="Tahoma" w:cs="Tahoma"/>
          <w:b/>
          <w:lang w:val="de-CH"/>
        </w:rPr>
        <w:t>Falls die Teilnahme am Informationsabend nicht möglich ist, bitte die Unterlagen per Post oder E-Mail an mich senden. Vielen Dank!</w:t>
      </w:r>
    </w:p>
    <w:p w14:paraId="388803F2" w14:textId="1549A9D7" w:rsidR="007F3A14" w:rsidRDefault="007F3A14" w:rsidP="009D48F3">
      <w:pPr>
        <w:spacing w:line="276" w:lineRule="auto"/>
        <w:rPr>
          <w:rFonts w:ascii="Tahoma" w:hAnsi="Tahoma" w:cs="Tahoma"/>
          <w:b/>
          <w:lang w:val="de-CH"/>
        </w:rPr>
      </w:pPr>
    </w:p>
    <w:p w14:paraId="641CE40F" w14:textId="4654EA55" w:rsidR="007F3A14" w:rsidRDefault="007F3A14" w:rsidP="009D48F3">
      <w:pPr>
        <w:spacing w:line="276" w:lineRule="auto"/>
        <w:rPr>
          <w:rFonts w:ascii="Tahoma" w:hAnsi="Tahoma" w:cs="Tahoma"/>
          <w:b/>
          <w:lang w:val="de-CH"/>
        </w:rPr>
      </w:pPr>
    </w:p>
    <w:p w14:paraId="6A148D8B" w14:textId="2CD9BA6E" w:rsidR="00115FD3" w:rsidRDefault="00115FD3" w:rsidP="009D48F3">
      <w:pPr>
        <w:spacing w:line="276" w:lineRule="auto"/>
        <w:rPr>
          <w:rFonts w:ascii="Tahoma" w:hAnsi="Tahoma" w:cs="Tahoma"/>
          <w:b/>
          <w:lang w:val="de-CH"/>
        </w:rPr>
      </w:pPr>
    </w:p>
    <w:p w14:paraId="1FCEC6FD" w14:textId="0634C320" w:rsidR="00115FD3" w:rsidRPr="00576B94" w:rsidRDefault="00115FD3" w:rsidP="009D48F3">
      <w:pPr>
        <w:spacing w:line="276" w:lineRule="auto"/>
        <w:rPr>
          <w:rFonts w:ascii="Tahoma" w:hAnsi="Tahoma" w:cs="Tahoma"/>
          <w:b/>
          <w:lang w:val="de-CH"/>
        </w:rPr>
      </w:pPr>
    </w:p>
    <w:p w14:paraId="67827A67" w14:textId="64A35CA8" w:rsidR="0049199E" w:rsidRPr="005B0D18" w:rsidRDefault="002723D4" w:rsidP="00115FD3">
      <w:pPr>
        <w:ind w:left="1416" w:firstLine="708"/>
        <w:rPr>
          <w:rFonts w:asciiTheme="minorHAnsi" w:hAnsiTheme="minorHAnsi"/>
          <w:b/>
          <w:sz w:val="32"/>
          <w:szCs w:val="32"/>
        </w:rPr>
      </w:pPr>
      <w:r>
        <w:rPr>
          <w:rFonts w:asciiTheme="minorHAnsi" w:eastAsia="MS Mincho" w:hAnsi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9B78004" wp14:editId="20903671">
            <wp:simplePos x="0" y="0"/>
            <wp:positionH relativeFrom="column">
              <wp:posOffset>0</wp:posOffset>
            </wp:positionH>
            <wp:positionV relativeFrom="paragraph">
              <wp:posOffset>-608330</wp:posOffset>
            </wp:positionV>
            <wp:extent cx="876345" cy="944880"/>
            <wp:effectExtent l="0" t="0" r="0" b="0"/>
            <wp:wrapNone/>
            <wp:docPr id="1067941916" name="Grafik 1067941916" descr="Ein Bild, das Text, Poster, Cartoon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20097" name="Grafik 935220097" descr="Ein Bild, das Text, Poster, Cartoon, Darstellung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4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FD3">
        <w:rPr>
          <w:rFonts w:asciiTheme="minorHAnsi" w:hAnsiTheme="minorHAnsi"/>
          <w:b/>
          <w:sz w:val="28"/>
          <w:szCs w:val="28"/>
        </w:rPr>
        <w:t xml:space="preserve">                 </w:t>
      </w:r>
      <w:r w:rsidR="0049199E" w:rsidRPr="005B0D18">
        <w:rPr>
          <w:rFonts w:asciiTheme="minorHAnsi" w:hAnsiTheme="minorHAnsi"/>
          <w:b/>
          <w:sz w:val="32"/>
          <w:szCs w:val="32"/>
        </w:rPr>
        <w:t xml:space="preserve">Daten </w:t>
      </w:r>
      <w:proofErr w:type="spellStart"/>
      <w:r w:rsidR="0049199E" w:rsidRPr="005B0D18">
        <w:rPr>
          <w:rFonts w:asciiTheme="minorHAnsi" w:hAnsiTheme="minorHAnsi"/>
          <w:b/>
          <w:sz w:val="32"/>
          <w:szCs w:val="32"/>
        </w:rPr>
        <w:t>Konfjahr</w:t>
      </w:r>
      <w:proofErr w:type="spellEnd"/>
      <w:r w:rsidR="0049199E" w:rsidRPr="005B0D18">
        <w:rPr>
          <w:rFonts w:asciiTheme="minorHAnsi" w:hAnsiTheme="minorHAnsi"/>
          <w:b/>
          <w:sz w:val="32"/>
          <w:szCs w:val="32"/>
        </w:rPr>
        <w:t xml:space="preserve"> 202</w:t>
      </w:r>
      <w:r w:rsidR="009A1A3A">
        <w:rPr>
          <w:rFonts w:asciiTheme="minorHAnsi" w:hAnsiTheme="minorHAnsi"/>
          <w:b/>
          <w:sz w:val="32"/>
          <w:szCs w:val="32"/>
        </w:rPr>
        <w:t>5</w:t>
      </w:r>
      <w:r w:rsidR="0049199E" w:rsidRPr="005B0D18">
        <w:rPr>
          <w:rFonts w:asciiTheme="minorHAnsi" w:hAnsiTheme="minorHAnsi"/>
          <w:b/>
          <w:sz w:val="32"/>
          <w:szCs w:val="32"/>
        </w:rPr>
        <w:t>/2</w:t>
      </w:r>
      <w:r w:rsidR="009A1A3A">
        <w:rPr>
          <w:rFonts w:asciiTheme="minorHAnsi" w:hAnsiTheme="minorHAnsi"/>
          <w:b/>
          <w:sz w:val="32"/>
          <w:szCs w:val="32"/>
        </w:rPr>
        <w:t>6</w:t>
      </w:r>
    </w:p>
    <w:p w14:paraId="47A2BA0B" w14:textId="77777777" w:rsidR="0049199E" w:rsidRDefault="0049199E" w:rsidP="0049199E"/>
    <w:tbl>
      <w:tblPr>
        <w:tblStyle w:val="Tabellenraster"/>
        <w:tblW w:w="9952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3578"/>
      </w:tblGrid>
      <w:tr w:rsidR="00320BBA" w14:paraId="1F36BE5C" w14:textId="77777777" w:rsidTr="00C0308B">
        <w:trPr>
          <w:trHeight w:val="330"/>
        </w:trPr>
        <w:tc>
          <w:tcPr>
            <w:tcW w:w="1838" w:type="dxa"/>
          </w:tcPr>
          <w:p w14:paraId="7E344AED" w14:textId="77777777" w:rsidR="00320BBA" w:rsidRPr="00627745" w:rsidRDefault="00320BBA" w:rsidP="00C0308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627745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Datum </w:t>
            </w:r>
          </w:p>
        </w:tc>
        <w:tc>
          <w:tcPr>
            <w:tcW w:w="1701" w:type="dxa"/>
          </w:tcPr>
          <w:p w14:paraId="372B6746" w14:textId="77777777" w:rsidR="00320BBA" w:rsidRPr="00627745" w:rsidRDefault="00320BBA" w:rsidP="00C0308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627745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Zeit </w:t>
            </w:r>
          </w:p>
        </w:tc>
        <w:tc>
          <w:tcPr>
            <w:tcW w:w="1418" w:type="dxa"/>
          </w:tcPr>
          <w:p w14:paraId="1725C7F7" w14:textId="77777777" w:rsidR="00320BBA" w:rsidRPr="00627745" w:rsidRDefault="00320BBA" w:rsidP="00C0308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627745">
              <w:rPr>
                <w:rFonts w:asciiTheme="minorHAnsi" w:hAnsiTheme="minorHAnsi"/>
                <w:b/>
                <w:i/>
                <w:sz w:val="24"/>
                <w:szCs w:val="24"/>
              </w:rPr>
              <w:t>Ort</w:t>
            </w:r>
          </w:p>
        </w:tc>
        <w:tc>
          <w:tcPr>
            <w:tcW w:w="1417" w:type="dxa"/>
          </w:tcPr>
          <w:p w14:paraId="1F7518E9" w14:textId="77777777" w:rsidR="00320BBA" w:rsidRPr="00627745" w:rsidRDefault="00320BBA" w:rsidP="00C0308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627745">
              <w:rPr>
                <w:rFonts w:asciiTheme="minorHAnsi" w:hAnsiTheme="minorHAnsi"/>
                <w:b/>
                <w:i/>
                <w:sz w:val="24"/>
                <w:szCs w:val="24"/>
              </w:rPr>
              <w:t>Klasse</w:t>
            </w:r>
          </w:p>
        </w:tc>
        <w:tc>
          <w:tcPr>
            <w:tcW w:w="3578" w:type="dxa"/>
          </w:tcPr>
          <w:p w14:paraId="6A4975BD" w14:textId="77777777" w:rsidR="00320BBA" w:rsidRPr="00627745" w:rsidRDefault="00320BBA" w:rsidP="00C0308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627745">
              <w:rPr>
                <w:rFonts w:asciiTheme="minorHAnsi" w:hAnsiTheme="minorHAnsi"/>
                <w:b/>
                <w:i/>
                <w:sz w:val="24"/>
                <w:szCs w:val="24"/>
              </w:rPr>
              <w:t>Thema</w:t>
            </w:r>
          </w:p>
        </w:tc>
      </w:tr>
      <w:tr w:rsidR="00320BBA" w14:paraId="75DEDC7F" w14:textId="77777777" w:rsidTr="00C0308B">
        <w:trPr>
          <w:trHeight w:val="694"/>
        </w:trPr>
        <w:tc>
          <w:tcPr>
            <w:tcW w:w="1838" w:type="dxa"/>
          </w:tcPr>
          <w:p w14:paraId="12319C14" w14:textId="77777777" w:rsidR="00320BBA" w:rsidRPr="00F61BF9" w:rsidRDefault="00320BBA" w:rsidP="00C0308B">
            <w:pPr>
              <w:rPr>
                <w:rFonts w:asciiTheme="minorHAnsi" w:hAnsiTheme="minorHAnsi"/>
                <w:b/>
                <w:iCs/>
                <w:color w:val="000000" w:themeColor="text1"/>
                <w:sz w:val="22"/>
                <w:szCs w:val="22"/>
              </w:rPr>
            </w:pPr>
            <w:r w:rsidRPr="00F61BF9">
              <w:rPr>
                <w:rFonts w:asciiTheme="minorHAnsi" w:hAnsiTheme="minorHAnsi" w:cs="Tahoma"/>
                <w:b/>
                <w:iCs/>
                <w:sz w:val="22"/>
                <w:szCs w:val="22"/>
                <w:lang w:val="de-CH"/>
              </w:rPr>
              <w:t xml:space="preserve">Freitag, </w:t>
            </w:r>
            <w:r w:rsidRPr="001D067F">
              <w:rPr>
                <w:rFonts w:asciiTheme="minorHAnsi" w:hAnsiTheme="minorHAnsi" w:cs="Tahoma"/>
                <w:b/>
                <w:iCs/>
                <w:color w:val="000000" w:themeColor="text1"/>
                <w:sz w:val="22"/>
                <w:szCs w:val="22"/>
                <w:lang w:val="de-CH"/>
              </w:rPr>
              <w:t xml:space="preserve">22. August </w:t>
            </w:r>
            <w:r w:rsidRPr="00F61BF9">
              <w:rPr>
                <w:rFonts w:asciiTheme="minorHAnsi" w:hAnsiTheme="minorHAnsi" w:cs="Tahoma"/>
                <w:b/>
                <w:iCs/>
                <w:sz w:val="22"/>
                <w:szCs w:val="22"/>
                <w:lang w:val="de-CH"/>
              </w:rPr>
              <w:t>202</w:t>
            </w:r>
            <w:r>
              <w:rPr>
                <w:rFonts w:asciiTheme="minorHAnsi" w:hAnsiTheme="minorHAnsi" w:cs="Tahoma"/>
                <w:b/>
                <w:iCs/>
                <w:sz w:val="22"/>
                <w:szCs w:val="22"/>
                <w:lang w:val="de-CH"/>
              </w:rPr>
              <w:t>5</w:t>
            </w:r>
          </w:p>
        </w:tc>
        <w:tc>
          <w:tcPr>
            <w:tcW w:w="1701" w:type="dxa"/>
          </w:tcPr>
          <w:p w14:paraId="143D57C7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19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:00 – ca. 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20: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0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0 Uhr</w:t>
            </w:r>
          </w:p>
        </w:tc>
        <w:tc>
          <w:tcPr>
            <w:tcW w:w="1418" w:type="dxa"/>
          </w:tcPr>
          <w:p w14:paraId="105D1CBA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Kirche Oberwil</w:t>
            </w:r>
          </w:p>
        </w:tc>
        <w:tc>
          <w:tcPr>
            <w:tcW w:w="1417" w:type="dxa"/>
          </w:tcPr>
          <w:p w14:paraId="5F23BE38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Alle Eltern 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&amp; 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KonfirmandInnen</w:t>
            </w:r>
          </w:p>
        </w:tc>
        <w:tc>
          <w:tcPr>
            <w:tcW w:w="3578" w:type="dxa"/>
          </w:tcPr>
          <w:p w14:paraId="79456273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Elternabend</w:t>
            </w: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: Einschreiben, Informationen </w:t>
            </w:r>
          </w:p>
        </w:tc>
      </w:tr>
      <w:tr w:rsidR="00320BBA" w14:paraId="16B4750E" w14:textId="77777777" w:rsidTr="00C0308B">
        <w:trPr>
          <w:trHeight w:val="694"/>
        </w:trPr>
        <w:tc>
          <w:tcPr>
            <w:tcW w:w="1838" w:type="dxa"/>
          </w:tcPr>
          <w:p w14:paraId="01BDE49C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17.-19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. Oktober 20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6CF7DA82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Freitag bis Sonntag</w:t>
            </w:r>
          </w:p>
        </w:tc>
        <w:tc>
          <w:tcPr>
            <w:tcW w:w="1418" w:type="dxa"/>
          </w:tcPr>
          <w:p w14:paraId="7B86A303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Haus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Längasse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(Schönried)</w:t>
            </w:r>
          </w:p>
        </w:tc>
        <w:tc>
          <w:tcPr>
            <w:tcW w:w="1417" w:type="dxa"/>
          </w:tcPr>
          <w:p w14:paraId="7728AF89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 + B</w:t>
            </w:r>
          </w:p>
        </w:tc>
        <w:tc>
          <w:tcPr>
            <w:tcW w:w="3578" w:type="dxa"/>
          </w:tcPr>
          <w:p w14:paraId="6EE307F0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Wochenende zum Start ins </w:t>
            </w:r>
            <w:proofErr w:type="spellStart"/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Konfjahr</w:t>
            </w:r>
            <w:proofErr w:type="spellEnd"/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B1EFF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(Informationen erfolgen per Post)</w:t>
            </w:r>
          </w:p>
        </w:tc>
      </w:tr>
      <w:tr w:rsidR="00320BBA" w14:paraId="1D981551" w14:textId="77777777" w:rsidTr="00C0308B">
        <w:trPr>
          <w:trHeight w:val="330"/>
        </w:trPr>
        <w:tc>
          <w:tcPr>
            <w:tcW w:w="1838" w:type="dxa"/>
          </w:tcPr>
          <w:p w14:paraId="23FB5F19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22</w:t>
            </w: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 November 20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7D7C00B8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08:30-12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:00</w:t>
            </w: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Uhr</w:t>
            </w:r>
          </w:p>
        </w:tc>
        <w:tc>
          <w:tcPr>
            <w:tcW w:w="1418" w:type="dxa"/>
          </w:tcPr>
          <w:p w14:paraId="19348D5B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Pfarrhaus Oberwil</w:t>
            </w:r>
          </w:p>
        </w:tc>
        <w:tc>
          <w:tcPr>
            <w:tcW w:w="1417" w:type="dxa"/>
          </w:tcPr>
          <w:p w14:paraId="101F8EF0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+ B</w:t>
            </w:r>
          </w:p>
        </w:tc>
        <w:tc>
          <w:tcPr>
            <w:tcW w:w="3578" w:type="dxa"/>
          </w:tcPr>
          <w:p w14:paraId="25BB4D7A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320BBA" w14:paraId="05263624" w14:textId="77777777" w:rsidTr="00C0308B">
        <w:trPr>
          <w:trHeight w:val="330"/>
        </w:trPr>
        <w:tc>
          <w:tcPr>
            <w:tcW w:w="1838" w:type="dxa"/>
          </w:tcPr>
          <w:p w14:paraId="6E768FA7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D067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10. Januar 2026</w:t>
            </w:r>
          </w:p>
        </w:tc>
        <w:tc>
          <w:tcPr>
            <w:tcW w:w="1701" w:type="dxa"/>
          </w:tcPr>
          <w:p w14:paraId="5571E198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08:30-12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:00</w:t>
            </w: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Uhr</w:t>
            </w:r>
          </w:p>
        </w:tc>
        <w:tc>
          <w:tcPr>
            <w:tcW w:w="1418" w:type="dxa"/>
          </w:tcPr>
          <w:p w14:paraId="0CE85BAA" w14:textId="77777777" w:rsidR="00320BBA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Stapferhaus</w:t>
            </w:r>
            <w:proofErr w:type="spellEnd"/>
          </w:p>
          <w:p w14:paraId="49113B42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Lenzburg</w:t>
            </w:r>
          </w:p>
        </w:tc>
        <w:tc>
          <w:tcPr>
            <w:tcW w:w="1417" w:type="dxa"/>
          </w:tcPr>
          <w:p w14:paraId="351B3D27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+ B</w:t>
            </w:r>
          </w:p>
        </w:tc>
        <w:tc>
          <w:tcPr>
            <w:tcW w:w="3578" w:type="dxa"/>
          </w:tcPr>
          <w:p w14:paraId="7105C367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Ausflug mit KG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Lüsslingen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 Ort und genaue Zeit wird noch mitgeteilt.</w:t>
            </w:r>
          </w:p>
        </w:tc>
      </w:tr>
      <w:tr w:rsidR="00320BBA" w14:paraId="2D1D3EB3" w14:textId="77777777" w:rsidTr="00C0308B">
        <w:trPr>
          <w:trHeight w:val="330"/>
        </w:trPr>
        <w:tc>
          <w:tcPr>
            <w:tcW w:w="1838" w:type="dxa"/>
          </w:tcPr>
          <w:p w14:paraId="25F7AFF6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D067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31. Januar 2026</w:t>
            </w:r>
          </w:p>
        </w:tc>
        <w:tc>
          <w:tcPr>
            <w:tcW w:w="1701" w:type="dxa"/>
          </w:tcPr>
          <w:p w14:paraId="2A2642A4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08:30-12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:00</w:t>
            </w: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Uhr</w:t>
            </w:r>
          </w:p>
        </w:tc>
        <w:tc>
          <w:tcPr>
            <w:tcW w:w="1418" w:type="dxa"/>
          </w:tcPr>
          <w:p w14:paraId="18D751FE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Pfarrhaus Oberwil</w:t>
            </w:r>
          </w:p>
        </w:tc>
        <w:tc>
          <w:tcPr>
            <w:tcW w:w="1417" w:type="dxa"/>
          </w:tcPr>
          <w:p w14:paraId="17712A88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+ B</w:t>
            </w:r>
          </w:p>
        </w:tc>
        <w:tc>
          <w:tcPr>
            <w:tcW w:w="3578" w:type="dxa"/>
          </w:tcPr>
          <w:p w14:paraId="6B797227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320BBA" w14:paraId="79FDEBF4" w14:textId="77777777" w:rsidTr="00C0308B">
        <w:trPr>
          <w:trHeight w:val="354"/>
        </w:trPr>
        <w:tc>
          <w:tcPr>
            <w:tcW w:w="1838" w:type="dxa"/>
          </w:tcPr>
          <w:p w14:paraId="55FB2E85" w14:textId="77777777" w:rsidR="00320BBA" w:rsidRPr="004C3FA2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C3F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28. Februar 2026</w:t>
            </w:r>
          </w:p>
        </w:tc>
        <w:tc>
          <w:tcPr>
            <w:tcW w:w="1701" w:type="dxa"/>
          </w:tcPr>
          <w:p w14:paraId="203487D3" w14:textId="77777777" w:rsidR="00320BBA" w:rsidRPr="004C3FA2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C3F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08:30-12:00 Uhr</w:t>
            </w:r>
          </w:p>
        </w:tc>
        <w:tc>
          <w:tcPr>
            <w:tcW w:w="1418" w:type="dxa"/>
          </w:tcPr>
          <w:p w14:paraId="1A4B6586" w14:textId="77777777" w:rsidR="00320BBA" w:rsidRPr="004C3FA2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C3F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Pfarrhaus Oberwil</w:t>
            </w:r>
          </w:p>
        </w:tc>
        <w:tc>
          <w:tcPr>
            <w:tcW w:w="1417" w:type="dxa"/>
          </w:tcPr>
          <w:p w14:paraId="59827E2D" w14:textId="77777777" w:rsidR="00320BBA" w:rsidRPr="004C3FA2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C3F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3578" w:type="dxa"/>
          </w:tcPr>
          <w:p w14:paraId="7E2F5C89" w14:textId="77777777" w:rsidR="00320BBA" w:rsidRPr="004C3FA2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320BBA" w14:paraId="2D2BC00B" w14:textId="77777777" w:rsidTr="00C0308B">
        <w:trPr>
          <w:trHeight w:val="330"/>
        </w:trPr>
        <w:tc>
          <w:tcPr>
            <w:tcW w:w="1838" w:type="dxa"/>
          </w:tcPr>
          <w:p w14:paraId="1D51D6F8" w14:textId="77777777" w:rsidR="00320BBA" w:rsidRPr="004C3FA2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C3F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14. März 2026</w:t>
            </w:r>
          </w:p>
        </w:tc>
        <w:tc>
          <w:tcPr>
            <w:tcW w:w="1701" w:type="dxa"/>
          </w:tcPr>
          <w:p w14:paraId="67B0AE26" w14:textId="77777777" w:rsidR="00320BBA" w:rsidRPr="004C3FA2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C3F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08:30-12:00 Uhr</w:t>
            </w:r>
          </w:p>
        </w:tc>
        <w:tc>
          <w:tcPr>
            <w:tcW w:w="1418" w:type="dxa"/>
          </w:tcPr>
          <w:p w14:paraId="0015E1A4" w14:textId="77777777" w:rsidR="00320BBA" w:rsidRPr="004C3FA2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C3F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Pfarrhaus Oberwil</w:t>
            </w:r>
          </w:p>
        </w:tc>
        <w:tc>
          <w:tcPr>
            <w:tcW w:w="1417" w:type="dxa"/>
          </w:tcPr>
          <w:p w14:paraId="627E1164" w14:textId="77777777" w:rsidR="00320BBA" w:rsidRPr="004C3FA2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C3FA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3578" w:type="dxa"/>
          </w:tcPr>
          <w:p w14:paraId="196E07BE" w14:textId="77777777" w:rsidR="00320BBA" w:rsidRPr="004C3FA2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320BBA" w:rsidRPr="00264541" w14:paraId="2DA5EA64" w14:textId="77777777" w:rsidTr="00C0308B">
        <w:trPr>
          <w:trHeight w:val="330"/>
        </w:trPr>
        <w:tc>
          <w:tcPr>
            <w:tcW w:w="1838" w:type="dxa"/>
          </w:tcPr>
          <w:p w14:paraId="02732C6F" w14:textId="77777777" w:rsidR="00320BBA" w:rsidRPr="00960F06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13</w:t>
            </w:r>
            <w:r w:rsidRPr="00960F0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.-1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8</w:t>
            </w:r>
            <w:r w:rsidRPr="00960F0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. April 202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177C47EA" w14:textId="77777777" w:rsidR="00320BBA" w:rsidRPr="00960F06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Montag bis Samstag</w:t>
            </w:r>
          </w:p>
        </w:tc>
        <w:tc>
          <w:tcPr>
            <w:tcW w:w="1418" w:type="dxa"/>
          </w:tcPr>
          <w:p w14:paraId="15DF8839" w14:textId="77777777" w:rsidR="00320BBA" w:rsidRPr="00960F06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799D44" w14:textId="77777777" w:rsidR="00320BBA" w:rsidRPr="00960F06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960F0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 + B</w:t>
            </w:r>
          </w:p>
        </w:tc>
        <w:tc>
          <w:tcPr>
            <w:tcW w:w="3578" w:type="dxa"/>
          </w:tcPr>
          <w:p w14:paraId="43931A23" w14:textId="77777777" w:rsidR="00320BBA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Ferienheim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Huttwil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im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Eriz</w:t>
            </w:r>
            <w:proofErr w:type="spellEnd"/>
          </w:p>
          <w:p w14:paraId="7D5E81C9" w14:textId="77777777" w:rsidR="00320BBA" w:rsidRPr="00960F06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de-CH"/>
              </w:rPr>
            </w:pPr>
            <w:r w:rsidRPr="00960F06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(Informationen erfolgen per Post)</w:t>
            </w:r>
          </w:p>
        </w:tc>
      </w:tr>
      <w:tr w:rsidR="00320BBA" w14:paraId="00FB6081" w14:textId="77777777" w:rsidTr="00C0308B">
        <w:trPr>
          <w:trHeight w:val="330"/>
        </w:trPr>
        <w:tc>
          <w:tcPr>
            <w:tcW w:w="1838" w:type="dxa"/>
          </w:tcPr>
          <w:p w14:paraId="511DC73C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2. Mai</w:t>
            </w: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14:paraId="7E711884" w14:textId="77777777" w:rsidR="00320BBA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14</w:t>
            </w: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</w:t>
            </w: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0-1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5:30</w:t>
            </w: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Uhr</w:t>
            </w:r>
          </w:p>
          <w:p w14:paraId="53C68A58" w14:textId="77777777" w:rsidR="00320BBA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(Klasse A)</w:t>
            </w:r>
          </w:p>
          <w:p w14:paraId="02B63EB2" w14:textId="77777777" w:rsidR="00320BBA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15:30-17 Uhr</w:t>
            </w:r>
          </w:p>
          <w:p w14:paraId="248FD548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(Klasse B)</w:t>
            </w:r>
          </w:p>
        </w:tc>
        <w:tc>
          <w:tcPr>
            <w:tcW w:w="1418" w:type="dxa"/>
          </w:tcPr>
          <w:p w14:paraId="3CF601DA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Pfarrhaus Oberwil</w:t>
            </w:r>
          </w:p>
        </w:tc>
        <w:tc>
          <w:tcPr>
            <w:tcW w:w="1417" w:type="dxa"/>
          </w:tcPr>
          <w:p w14:paraId="44B1D8BE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+ B</w:t>
            </w:r>
          </w:p>
        </w:tc>
        <w:tc>
          <w:tcPr>
            <w:tcW w:w="3578" w:type="dxa"/>
          </w:tcPr>
          <w:p w14:paraId="75D4D4FA" w14:textId="77777777" w:rsidR="00320BBA" w:rsidRPr="00C2207C" w:rsidRDefault="00320BBA" w:rsidP="00C0308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Vorbereitung Konfirmation</w:t>
            </w:r>
          </w:p>
        </w:tc>
      </w:tr>
      <w:tr w:rsidR="00320BBA" w14:paraId="281077BB" w14:textId="77777777" w:rsidTr="00C0308B">
        <w:trPr>
          <w:trHeight w:val="330"/>
        </w:trPr>
        <w:tc>
          <w:tcPr>
            <w:tcW w:w="1838" w:type="dxa"/>
          </w:tcPr>
          <w:p w14:paraId="46B1D4B5" w14:textId="77777777" w:rsidR="00320BBA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Dienstag</w:t>
            </w:r>
          </w:p>
          <w:p w14:paraId="2F3A052A" w14:textId="77777777" w:rsidR="00320BBA" w:rsidRPr="00C2207C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12</w:t>
            </w:r>
            <w:r w:rsidRPr="00C2207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. Mai 20</w:t>
            </w: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14:paraId="5FE4E04B" w14:textId="77777777" w:rsidR="00320BBA" w:rsidRPr="00C2207C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17:00 -ca.19:30</w:t>
            </w:r>
            <w:r w:rsidRPr="00C2207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Uhr</w:t>
            </w:r>
          </w:p>
        </w:tc>
        <w:tc>
          <w:tcPr>
            <w:tcW w:w="1418" w:type="dxa"/>
          </w:tcPr>
          <w:p w14:paraId="6A7D7463" w14:textId="77777777" w:rsidR="00320BBA" w:rsidRPr="00C2207C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Kirche Oberwil</w:t>
            </w:r>
          </w:p>
        </w:tc>
        <w:tc>
          <w:tcPr>
            <w:tcW w:w="1417" w:type="dxa"/>
          </w:tcPr>
          <w:p w14:paraId="69E6DD51" w14:textId="77777777" w:rsidR="00320BBA" w:rsidRPr="00C2207C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3578" w:type="dxa"/>
          </w:tcPr>
          <w:p w14:paraId="58C56715" w14:textId="77777777" w:rsidR="00320BBA" w:rsidRPr="00C2207C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Hauptprobe Konfirmation Klasse A</w:t>
            </w:r>
          </w:p>
        </w:tc>
      </w:tr>
      <w:tr w:rsidR="00320BBA" w14:paraId="1146D0D8" w14:textId="77777777" w:rsidTr="00C0308B">
        <w:trPr>
          <w:trHeight w:val="354"/>
        </w:trPr>
        <w:tc>
          <w:tcPr>
            <w:tcW w:w="1838" w:type="dxa"/>
          </w:tcPr>
          <w:p w14:paraId="1ACE1861" w14:textId="77777777" w:rsidR="00320BBA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Mittwoch</w:t>
            </w:r>
          </w:p>
          <w:p w14:paraId="6F89F3BD" w14:textId="77777777" w:rsidR="00320BBA" w:rsidRPr="00C2207C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13</w:t>
            </w:r>
            <w:r w:rsidRPr="00C2207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. Mai 20</w:t>
            </w: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14:paraId="1A5883D6" w14:textId="77777777" w:rsidR="00320BBA" w:rsidRPr="00C2207C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17:00 -ca.19:30</w:t>
            </w:r>
            <w:r w:rsidRPr="00C2207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Uhr</w:t>
            </w:r>
          </w:p>
        </w:tc>
        <w:tc>
          <w:tcPr>
            <w:tcW w:w="1418" w:type="dxa"/>
          </w:tcPr>
          <w:p w14:paraId="50C66B0E" w14:textId="77777777" w:rsidR="00320BBA" w:rsidRPr="00C2207C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Kirche Oberwil</w:t>
            </w:r>
          </w:p>
        </w:tc>
        <w:tc>
          <w:tcPr>
            <w:tcW w:w="1417" w:type="dxa"/>
          </w:tcPr>
          <w:p w14:paraId="6705C868" w14:textId="77777777" w:rsidR="00320BBA" w:rsidRPr="00C2207C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B</w:t>
            </w:r>
            <w:r w:rsidRPr="00C2207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78" w:type="dxa"/>
          </w:tcPr>
          <w:p w14:paraId="63E63331" w14:textId="77777777" w:rsidR="00320BBA" w:rsidRPr="00C2207C" w:rsidRDefault="00320BBA" w:rsidP="00C0308B">
            <w:pPr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Hauptprobe Konfirmation Klasse B</w:t>
            </w:r>
          </w:p>
        </w:tc>
      </w:tr>
      <w:tr w:rsidR="00320BBA" w14:paraId="41893444" w14:textId="77777777" w:rsidTr="00C0308B">
        <w:trPr>
          <w:trHeight w:val="315"/>
        </w:trPr>
        <w:tc>
          <w:tcPr>
            <w:tcW w:w="1838" w:type="dxa"/>
          </w:tcPr>
          <w:p w14:paraId="64C6B37A" w14:textId="77777777" w:rsidR="00320BBA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Donnerstag (Himmelfahrt)</w:t>
            </w:r>
          </w:p>
          <w:p w14:paraId="35E03453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14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. Mai 20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14:paraId="7544284B" w14:textId="77777777" w:rsidR="00320BBA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09:00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ca. 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0:30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Uhr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(Klasse A)</w:t>
            </w:r>
          </w:p>
          <w:p w14:paraId="52CAC4C6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11:00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ca. 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2:30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Uhr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(Klasse B)</w:t>
            </w:r>
          </w:p>
        </w:tc>
        <w:tc>
          <w:tcPr>
            <w:tcW w:w="1418" w:type="dxa"/>
          </w:tcPr>
          <w:p w14:paraId="47EBBF9D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Kirche Oberwil</w:t>
            </w:r>
          </w:p>
        </w:tc>
        <w:tc>
          <w:tcPr>
            <w:tcW w:w="1417" w:type="dxa"/>
          </w:tcPr>
          <w:p w14:paraId="3A22C227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 + B</w:t>
            </w:r>
          </w:p>
        </w:tc>
        <w:tc>
          <w:tcPr>
            <w:tcW w:w="3578" w:type="dxa"/>
          </w:tcPr>
          <w:p w14:paraId="627F1D05" w14:textId="77777777" w:rsidR="00320BBA" w:rsidRPr="00C2207C" w:rsidRDefault="00320BBA" w:rsidP="00C0308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Konfirmationsgottesdienst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e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Klasse 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A+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B</w:t>
            </w:r>
          </w:p>
        </w:tc>
      </w:tr>
    </w:tbl>
    <w:p w14:paraId="4E519255" w14:textId="77777777" w:rsidR="0049199E" w:rsidRPr="006A0C69" w:rsidRDefault="0049199E" w:rsidP="0049199E">
      <w:pPr>
        <w:rPr>
          <w:rFonts w:asciiTheme="minorHAnsi" w:hAnsiTheme="minorHAnsi" w:cstheme="minorHAnsi"/>
          <w:sz w:val="24"/>
          <w:szCs w:val="24"/>
        </w:rPr>
      </w:pPr>
    </w:p>
    <w:p w14:paraId="1DCF4A86" w14:textId="726981A3" w:rsidR="00661CA2" w:rsidRPr="009D48F3" w:rsidRDefault="009D48F3" w:rsidP="00661CA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D48F3">
        <w:rPr>
          <w:rFonts w:asciiTheme="minorHAnsi" w:hAnsiTheme="minorHAnsi" w:cstheme="minorHAnsi"/>
          <w:b/>
          <w:bCs/>
          <w:sz w:val="24"/>
          <w:szCs w:val="24"/>
        </w:rPr>
        <w:t>Konfirmation „zweiter Weg“</w:t>
      </w:r>
    </w:p>
    <w:p w14:paraId="5BD6C84D" w14:textId="42FEB7C9" w:rsidR="003B1EFF" w:rsidRDefault="003B1EFF" w:rsidP="003B1EFF"/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2268"/>
        <w:gridCol w:w="2693"/>
      </w:tblGrid>
      <w:tr w:rsidR="009D48F3" w14:paraId="72894BC2" w14:textId="77777777" w:rsidTr="00115FD3">
        <w:trPr>
          <w:trHeight w:val="273"/>
        </w:trPr>
        <w:tc>
          <w:tcPr>
            <w:tcW w:w="1555" w:type="dxa"/>
          </w:tcPr>
          <w:p w14:paraId="3AA9999B" w14:textId="6C341B8B" w:rsidR="009D48F3" w:rsidRPr="006C3C68" w:rsidRDefault="009D48F3" w:rsidP="003B1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1701" w:type="dxa"/>
          </w:tcPr>
          <w:p w14:paraId="1776B524" w14:textId="56C5F705" w:rsidR="009D48F3" w:rsidRPr="006C3C68" w:rsidRDefault="009D48F3" w:rsidP="003B1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sz w:val="22"/>
                <w:szCs w:val="22"/>
              </w:rPr>
              <w:t>Zeit</w:t>
            </w:r>
          </w:p>
        </w:tc>
        <w:tc>
          <w:tcPr>
            <w:tcW w:w="1701" w:type="dxa"/>
          </w:tcPr>
          <w:p w14:paraId="400FD3C9" w14:textId="42CF2C2D" w:rsidR="009D48F3" w:rsidRPr="006C3C68" w:rsidRDefault="009D48F3" w:rsidP="003B1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sz w:val="22"/>
                <w:szCs w:val="22"/>
              </w:rPr>
              <w:t>Ort</w:t>
            </w:r>
          </w:p>
        </w:tc>
        <w:tc>
          <w:tcPr>
            <w:tcW w:w="2268" w:type="dxa"/>
          </w:tcPr>
          <w:p w14:paraId="3A3C9837" w14:textId="59BF76A2" w:rsidR="009D48F3" w:rsidRPr="006C3C68" w:rsidRDefault="009D48F3" w:rsidP="003B1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sz w:val="22"/>
                <w:szCs w:val="22"/>
              </w:rPr>
              <w:t>Klasse</w:t>
            </w:r>
          </w:p>
        </w:tc>
        <w:tc>
          <w:tcPr>
            <w:tcW w:w="2693" w:type="dxa"/>
          </w:tcPr>
          <w:p w14:paraId="41A859C9" w14:textId="0269D4CB" w:rsidR="009D48F3" w:rsidRPr="006C3C68" w:rsidRDefault="009D48F3" w:rsidP="003B1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sz w:val="22"/>
                <w:szCs w:val="22"/>
              </w:rPr>
              <w:t>Thema</w:t>
            </w:r>
          </w:p>
        </w:tc>
      </w:tr>
      <w:tr w:rsidR="009D48F3" w14:paraId="2156C0CC" w14:textId="77777777" w:rsidTr="00115FD3">
        <w:trPr>
          <w:trHeight w:val="809"/>
        </w:trPr>
        <w:tc>
          <w:tcPr>
            <w:tcW w:w="1555" w:type="dxa"/>
          </w:tcPr>
          <w:p w14:paraId="182C4638" w14:textId="077C6704" w:rsidR="009D48F3" w:rsidRPr="00F61BF9" w:rsidRDefault="00F61BF9" w:rsidP="003B1EFF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D067F">
              <w:rPr>
                <w:rFonts w:asciiTheme="minorHAnsi" w:hAnsiTheme="minorHAnsi" w:cs="Tahoma"/>
                <w:b/>
                <w:iCs/>
                <w:color w:val="000000" w:themeColor="text1"/>
                <w:sz w:val="22"/>
                <w:szCs w:val="22"/>
                <w:lang w:val="de-CH"/>
              </w:rPr>
              <w:t>Freitag, 2</w:t>
            </w:r>
            <w:r w:rsidR="001D067F" w:rsidRPr="001D067F">
              <w:rPr>
                <w:rFonts w:asciiTheme="minorHAnsi" w:hAnsiTheme="minorHAnsi" w:cs="Tahoma"/>
                <w:b/>
                <w:iCs/>
                <w:color w:val="000000" w:themeColor="text1"/>
                <w:sz w:val="22"/>
                <w:szCs w:val="22"/>
                <w:lang w:val="de-CH"/>
              </w:rPr>
              <w:t>2</w:t>
            </w:r>
            <w:r w:rsidRPr="001D067F">
              <w:rPr>
                <w:rFonts w:asciiTheme="minorHAnsi" w:hAnsiTheme="minorHAnsi" w:cs="Tahoma"/>
                <w:b/>
                <w:iCs/>
                <w:color w:val="000000" w:themeColor="text1"/>
                <w:sz w:val="22"/>
                <w:szCs w:val="22"/>
                <w:lang w:val="de-CH"/>
              </w:rPr>
              <w:t xml:space="preserve">. </w:t>
            </w:r>
            <w:r w:rsidR="001D067F" w:rsidRPr="001D067F">
              <w:rPr>
                <w:rFonts w:asciiTheme="minorHAnsi" w:hAnsiTheme="minorHAnsi" w:cs="Tahoma"/>
                <w:b/>
                <w:iCs/>
                <w:color w:val="000000" w:themeColor="text1"/>
                <w:sz w:val="22"/>
                <w:szCs w:val="22"/>
                <w:lang w:val="de-CH"/>
              </w:rPr>
              <w:t>August</w:t>
            </w:r>
            <w:r w:rsidRPr="001D067F">
              <w:rPr>
                <w:rFonts w:asciiTheme="minorHAnsi" w:hAnsiTheme="minorHAnsi" w:cs="Tahoma"/>
                <w:b/>
                <w:iCs/>
                <w:color w:val="000000" w:themeColor="text1"/>
                <w:sz w:val="22"/>
                <w:szCs w:val="22"/>
                <w:lang w:val="de-CH"/>
              </w:rPr>
              <w:t xml:space="preserve"> 202</w:t>
            </w:r>
            <w:r w:rsidR="001D067F" w:rsidRPr="001D067F">
              <w:rPr>
                <w:rFonts w:asciiTheme="minorHAnsi" w:hAnsiTheme="minorHAnsi" w:cs="Tahoma"/>
                <w:b/>
                <w:iCs/>
                <w:color w:val="000000" w:themeColor="text1"/>
                <w:sz w:val="22"/>
                <w:szCs w:val="22"/>
                <w:lang w:val="de-CH"/>
              </w:rPr>
              <w:t>5</w:t>
            </w:r>
          </w:p>
        </w:tc>
        <w:tc>
          <w:tcPr>
            <w:tcW w:w="1701" w:type="dxa"/>
          </w:tcPr>
          <w:p w14:paraId="758E85D1" w14:textId="5BB486E4" w:rsidR="009D48F3" w:rsidRPr="006C3C68" w:rsidRDefault="00B93B38" w:rsidP="003B1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19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:00 </w:t>
            </w:r>
            <w:r w:rsidR="009B6D3D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– ca. 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20: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0</w:t>
            </w:r>
            <w:r w:rsidRPr="00C2207C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0 Uhr</w:t>
            </w:r>
          </w:p>
        </w:tc>
        <w:tc>
          <w:tcPr>
            <w:tcW w:w="1701" w:type="dxa"/>
          </w:tcPr>
          <w:p w14:paraId="77B09AF5" w14:textId="78BB8CBC" w:rsidR="009D48F3" w:rsidRPr="006C3C68" w:rsidRDefault="009D48F3" w:rsidP="003B1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Kirche Oberwil</w:t>
            </w:r>
          </w:p>
        </w:tc>
        <w:tc>
          <w:tcPr>
            <w:tcW w:w="2268" w:type="dxa"/>
          </w:tcPr>
          <w:p w14:paraId="4D35A8E8" w14:textId="48E1235A" w:rsidR="009D48F3" w:rsidRPr="006C3C68" w:rsidRDefault="009D48F3" w:rsidP="003B1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Alle Eltern und KonfirmandInnen</w:t>
            </w:r>
          </w:p>
        </w:tc>
        <w:tc>
          <w:tcPr>
            <w:tcW w:w="2693" w:type="dxa"/>
          </w:tcPr>
          <w:p w14:paraId="1E9DA885" w14:textId="73928B7B" w:rsidR="009D48F3" w:rsidRPr="006C3C68" w:rsidRDefault="009D48F3" w:rsidP="003B1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Elternabend</w:t>
            </w:r>
            <w:r w:rsidRPr="006C3C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 Einschreiben, Informationen</w:t>
            </w:r>
          </w:p>
        </w:tc>
      </w:tr>
      <w:tr w:rsidR="009D48F3" w14:paraId="6B97FC7C" w14:textId="77777777" w:rsidTr="00DF2E5D">
        <w:trPr>
          <w:trHeight w:val="992"/>
        </w:trPr>
        <w:tc>
          <w:tcPr>
            <w:tcW w:w="1555" w:type="dxa"/>
          </w:tcPr>
          <w:p w14:paraId="182F1AB8" w14:textId="33E8566D" w:rsidR="009D48F3" w:rsidRPr="006C3C68" w:rsidRDefault="00960F06" w:rsidP="003B1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</w:t>
            </w:r>
            <w:r w:rsidR="00C8043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7</w:t>
            </w:r>
            <w:r w:rsidR="009D48F3" w:rsidRPr="006C3C6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.-</w:t>
            </w:r>
            <w:r w:rsidR="00C8043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19</w:t>
            </w:r>
            <w:r w:rsidR="009D48F3" w:rsidRPr="006C3C6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 Oktober 202</w:t>
            </w:r>
            <w:r w:rsidR="00C8043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6220B8B1" w14:textId="4C9FE19C" w:rsidR="009D48F3" w:rsidRPr="006C3C68" w:rsidRDefault="00DF2E5D" w:rsidP="003B1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Freitag bis Sonntag</w:t>
            </w:r>
          </w:p>
        </w:tc>
        <w:tc>
          <w:tcPr>
            <w:tcW w:w="1701" w:type="dxa"/>
          </w:tcPr>
          <w:p w14:paraId="1C5A52D1" w14:textId="01FFEC85" w:rsidR="009D48F3" w:rsidRPr="006C3C68" w:rsidRDefault="00D049FF" w:rsidP="003B1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Haus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Längasse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(Schönried)</w:t>
            </w:r>
          </w:p>
        </w:tc>
        <w:tc>
          <w:tcPr>
            <w:tcW w:w="2268" w:type="dxa"/>
          </w:tcPr>
          <w:p w14:paraId="5027E0B6" w14:textId="1CD1BC47" w:rsidR="009D48F3" w:rsidRPr="006C3C68" w:rsidRDefault="009D48F3" w:rsidP="003B1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Alle KonfirmandInnen</w:t>
            </w:r>
          </w:p>
        </w:tc>
        <w:tc>
          <w:tcPr>
            <w:tcW w:w="2693" w:type="dxa"/>
          </w:tcPr>
          <w:p w14:paraId="24E47638" w14:textId="54126A5A" w:rsidR="009D48F3" w:rsidRPr="006C3C68" w:rsidRDefault="009D48F3" w:rsidP="003B1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Wochenende zum Start ins </w:t>
            </w:r>
            <w:proofErr w:type="spellStart"/>
            <w:r w:rsidRPr="006C3C6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Konfjahr</w:t>
            </w:r>
            <w:proofErr w:type="spellEnd"/>
            <w:r w:rsidRPr="006C3C6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C3C6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(Informationen erfolgen per Post)</w:t>
            </w:r>
          </w:p>
        </w:tc>
      </w:tr>
      <w:tr w:rsidR="009D48F3" w14:paraId="04564EDF" w14:textId="77777777" w:rsidTr="00115FD3">
        <w:trPr>
          <w:trHeight w:val="546"/>
        </w:trPr>
        <w:tc>
          <w:tcPr>
            <w:tcW w:w="1555" w:type="dxa"/>
          </w:tcPr>
          <w:p w14:paraId="2941FB40" w14:textId="3301C540" w:rsidR="009D48F3" w:rsidRDefault="006C3C68" w:rsidP="003B1EF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Samstag</w:t>
            </w:r>
            <w:r w:rsidR="00DA17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40BE1F74" w14:textId="04195E50" w:rsidR="006C3C68" w:rsidRPr="00DA1702" w:rsidRDefault="00C80435" w:rsidP="003B1EF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30</w:t>
            </w:r>
            <w:r w:rsidR="00DA17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="00E529C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Mai</w:t>
            </w:r>
            <w:r w:rsidR="00DA17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58C96919" w14:textId="25604104" w:rsidR="009D48F3" w:rsidRPr="006C3C68" w:rsidRDefault="006C3C68" w:rsidP="003B1EF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14:30 – ca. 16:30 Uhr</w:t>
            </w:r>
          </w:p>
        </w:tc>
        <w:tc>
          <w:tcPr>
            <w:tcW w:w="1701" w:type="dxa"/>
          </w:tcPr>
          <w:p w14:paraId="41D1DA9E" w14:textId="42DE03EA" w:rsidR="009D48F3" w:rsidRPr="006C3C68" w:rsidRDefault="006C3C68" w:rsidP="003B1EF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Kirche Oberwil</w:t>
            </w:r>
          </w:p>
        </w:tc>
        <w:tc>
          <w:tcPr>
            <w:tcW w:w="2268" w:type="dxa"/>
          </w:tcPr>
          <w:p w14:paraId="3EB41232" w14:textId="77777777" w:rsidR="00B93B38" w:rsidRDefault="006C3C68" w:rsidP="003B1EF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Teilnehmende </w:t>
            </w:r>
          </w:p>
          <w:p w14:paraId="2ABCC6E0" w14:textId="458FF4ED" w:rsidR="009D48F3" w:rsidRPr="006C3C68" w:rsidRDefault="006C3C68" w:rsidP="003B1EF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„zweiter Weg“</w:t>
            </w:r>
          </w:p>
        </w:tc>
        <w:tc>
          <w:tcPr>
            <w:tcW w:w="2693" w:type="dxa"/>
          </w:tcPr>
          <w:p w14:paraId="2726534C" w14:textId="4F139468" w:rsidR="009D48F3" w:rsidRPr="006C3C68" w:rsidRDefault="006C3C68" w:rsidP="003B1EF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Infos, Ablauf Gottesdienst</w:t>
            </w:r>
          </w:p>
        </w:tc>
      </w:tr>
      <w:tr w:rsidR="009D48F3" w14:paraId="29936B32" w14:textId="77777777" w:rsidTr="00115FD3">
        <w:trPr>
          <w:trHeight w:val="536"/>
        </w:trPr>
        <w:tc>
          <w:tcPr>
            <w:tcW w:w="1555" w:type="dxa"/>
          </w:tcPr>
          <w:p w14:paraId="69D888B7" w14:textId="77777777" w:rsidR="00DA1702" w:rsidRDefault="006C3C68" w:rsidP="003B1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Sonntag</w:t>
            </w:r>
            <w:r w:rsidR="00DA17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</w:p>
          <w:p w14:paraId="7E1C86B1" w14:textId="017FC51F" w:rsidR="006C3C68" w:rsidRPr="006C3C68" w:rsidRDefault="00C80435" w:rsidP="003B1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  <w:r w:rsidR="00960F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</w:t>
            </w:r>
            <w:r w:rsidR="00DA17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276831A8" w14:textId="5A921AA2" w:rsidR="009D48F3" w:rsidRPr="006C3C68" w:rsidRDefault="006C3C68" w:rsidP="003B1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– ca. 11:20 Uhr</w:t>
            </w:r>
          </w:p>
        </w:tc>
        <w:tc>
          <w:tcPr>
            <w:tcW w:w="1701" w:type="dxa"/>
          </w:tcPr>
          <w:p w14:paraId="6345CF86" w14:textId="37E5FFE1" w:rsidR="009D48F3" w:rsidRPr="006C3C68" w:rsidRDefault="006C3C68" w:rsidP="003B1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Kirche Oberwil</w:t>
            </w:r>
          </w:p>
        </w:tc>
        <w:tc>
          <w:tcPr>
            <w:tcW w:w="2268" w:type="dxa"/>
          </w:tcPr>
          <w:p w14:paraId="00C81BBE" w14:textId="77777777" w:rsidR="00B93B38" w:rsidRDefault="006C3C68" w:rsidP="003B1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Teilnehmende </w:t>
            </w:r>
          </w:p>
          <w:p w14:paraId="08372B30" w14:textId="6695180A" w:rsidR="009D48F3" w:rsidRPr="006C3C68" w:rsidRDefault="006C3C68" w:rsidP="003B1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„zweiter Weg“</w:t>
            </w:r>
          </w:p>
        </w:tc>
        <w:tc>
          <w:tcPr>
            <w:tcW w:w="2693" w:type="dxa"/>
          </w:tcPr>
          <w:p w14:paraId="47808C4E" w14:textId="42FEFD1F" w:rsidR="009D48F3" w:rsidRPr="006C3C68" w:rsidRDefault="006C3C68" w:rsidP="003B1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Gottesdienst mit Segnung</w:t>
            </w:r>
          </w:p>
        </w:tc>
      </w:tr>
    </w:tbl>
    <w:p w14:paraId="43AE7C5A" w14:textId="0058D3FA" w:rsidR="006C3C68" w:rsidRPr="00BB625E" w:rsidRDefault="006C3C68" w:rsidP="0019685E">
      <w:pPr>
        <w:rPr>
          <w:rFonts w:ascii="Tahoma" w:hAnsi="Tahoma" w:cs="Tahoma"/>
          <w:b/>
          <w:sz w:val="24"/>
          <w:szCs w:val="24"/>
        </w:rPr>
      </w:pPr>
    </w:p>
    <w:p w14:paraId="38C8A223" w14:textId="6F7E34B3" w:rsidR="00115FD3" w:rsidRDefault="00115FD3" w:rsidP="0019685E">
      <w:pPr>
        <w:rPr>
          <w:rFonts w:ascii="Tahoma" w:hAnsi="Tahoma" w:cs="Tahoma"/>
          <w:b/>
          <w:sz w:val="24"/>
          <w:szCs w:val="24"/>
        </w:rPr>
      </w:pPr>
    </w:p>
    <w:p w14:paraId="7A2B7FC0" w14:textId="65D831C9" w:rsidR="00153710" w:rsidRDefault="00153710" w:rsidP="0019685E">
      <w:pPr>
        <w:rPr>
          <w:rFonts w:ascii="Tahoma" w:hAnsi="Tahoma" w:cs="Tahoma"/>
          <w:b/>
          <w:sz w:val="24"/>
          <w:szCs w:val="24"/>
        </w:rPr>
      </w:pPr>
    </w:p>
    <w:p w14:paraId="437D4B99" w14:textId="6D452619" w:rsidR="00D97406" w:rsidRDefault="002723D4" w:rsidP="0019685E">
      <w:pPr>
        <w:rPr>
          <w:rFonts w:ascii="Tahoma" w:hAnsi="Tahoma" w:cs="Tahoma"/>
          <w:b/>
          <w:sz w:val="24"/>
          <w:szCs w:val="24"/>
        </w:rPr>
      </w:pPr>
      <w:r>
        <w:rPr>
          <w:rFonts w:asciiTheme="minorHAnsi" w:eastAsia="MS Mincho" w:hAnsiTheme="minorHAns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6357141" wp14:editId="3E32CB28">
            <wp:simplePos x="0" y="0"/>
            <wp:positionH relativeFrom="column">
              <wp:posOffset>75565</wp:posOffset>
            </wp:positionH>
            <wp:positionV relativeFrom="paragraph">
              <wp:posOffset>-180340</wp:posOffset>
            </wp:positionV>
            <wp:extent cx="876345" cy="944880"/>
            <wp:effectExtent l="0" t="0" r="0" b="0"/>
            <wp:wrapNone/>
            <wp:docPr id="681147112" name="Grafik 681147112" descr="Ein Bild, das Text, Poster, Cartoon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20097" name="Grafik 935220097" descr="Ein Bild, das Text, Poster, Cartoon, Darstellung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4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B44D7" w14:textId="77777777" w:rsidR="00E773EE" w:rsidRDefault="00E773EE" w:rsidP="0019685E">
      <w:pPr>
        <w:rPr>
          <w:rFonts w:ascii="Tahoma" w:hAnsi="Tahoma" w:cs="Tahoma"/>
          <w:b/>
          <w:sz w:val="24"/>
          <w:szCs w:val="24"/>
        </w:rPr>
      </w:pPr>
    </w:p>
    <w:p w14:paraId="4A1240E9" w14:textId="77777777" w:rsidR="00E773EE" w:rsidRDefault="00E773EE" w:rsidP="0019685E">
      <w:pPr>
        <w:rPr>
          <w:rFonts w:ascii="Tahoma" w:hAnsi="Tahoma" w:cs="Tahoma"/>
          <w:b/>
          <w:sz w:val="24"/>
          <w:szCs w:val="24"/>
        </w:rPr>
      </w:pPr>
    </w:p>
    <w:p w14:paraId="3BDD9275" w14:textId="77777777" w:rsidR="00D97406" w:rsidRDefault="00D97406" w:rsidP="0019685E">
      <w:pPr>
        <w:rPr>
          <w:rFonts w:ascii="Tahoma" w:hAnsi="Tahoma" w:cs="Tahoma"/>
          <w:b/>
          <w:sz w:val="24"/>
          <w:szCs w:val="24"/>
        </w:rPr>
      </w:pPr>
    </w:p>
    <w:p w14:paraId="77BCA851" w14:textId="77777777" w:rsidR="00D97406" w:rsidRDefault="00D97406" w:rsidP="0019685E">
      <w:pPr>
        <w:rPr>
          <w:rFonts w:ascii="Tahoma" w:hAnsi="Tahoma" w:cs="Tahoma"/>
          <w:b/>
          <w:sz w:val="24"/>
          <w:szCs w:val="24"/>
        </w:rPr>
      </w:pPr>
    </w:p>
    <w:p w14:paraId="4E64B67B" w14:textId="77777777" w:rsidR="00D97406" w:rsidRDefault="00D97406" w:rsidP="0019685E">
      <w:pPr>
        <w:rPr>
          <w:rFonts w:ascii="Tahoma" w:hAnsi="Tahoma" w:cs="Tahoma"/>
          <w:b/>
          <w:sz w:val="24"/>
          <w:szCs w:val="24"/>
        </w:rPr>
      </w:pPr>
    </w:p>
    <w:p w14:paraId="0D7A5BF4" w14:textId="1B92160D" w:rsidR="0019685E" w:rsidRPr="00BB625E" w:rsidRDefault="0019685E" w:rsidP="0019685E">
      <w:pPr>
        <w:rPr>
          <w:rFonts w:ascii="Tahoma" w:hAnsi="Tahoma" w:cs="Tahoma"/>
          <w:b/>
          <w:sz w:val="24"/>
          <w:szCs w:val="24"/>
        </w:rPr>
      </w:pPr>
      <w:r w:rsidRPr="00BB625E">
        <w:rPr>
          <w:rFonts w:ascii="Tahoma" w:hAnsi="Tahoma" w:cs="Tahoma"/>
          <w:b/>
          <w:sz w:val="24"/>
          <w:szCs w:val="24"/>
        </w:rPr>
        <w:t>Umgang mit Fotografien</w:t>
      </w:r>
    </w:p>
    <w:p w14:paraId="2A26628E" w14:textId="77777777" w:rsidR="0019685E" w:rsidRPr="00BB625E" w:rsidRDefault="0019685E" w:rsidP="0019685E">
      <w:pPr>
        <w:rPr>
          <w:rFonts w:ascii="Tahoma" w:hAnsi="Tahoma" w:cs="Tahoma"/>
          <w:sz w:val="24"/>
          <w:szCs w:val="24"/>
        </w:rPr>
      </w:pPr>
    </w:p>
    <w:p w14:paraId="1D9F9CEE" w14:textId="77777777" w:rsidR="0019685E" w:rsidRPr="00BB625E" w:rsidRDefault="0019685E" w:rsidP="0019685E">
      <w:pPr>
        <w:rPr>
          <w:rFonts w:ascii="Tahoma" w:hAnsi="Tahoma" w:cs="Tahoma"/>
          <w:sz w:val="24"/>
          <w:szCs w:val="24"/>
        </w:rPr>
      </w:pPr>
    </w:p>
    <w:p w14:paraId="0F542AE9" w14:textId="36C5984D" w:rsidR="0019685E" w:rsidRPr="00BB625E" w:rsidRDefault="0019685E" w:rsidP="0019685E">
      <w:pPr>
        <w:rPr>
          <w:rFonts w:ascii="Tahoma" w:hAnsi="Tahoma" w:cs="Tahoma"/>
          <w:sz w:val="24"/>
          <w:szCs w:val="24"/>
        </w:rPr>
      </w:pPr>
      <w:r w:rsidRPr="00BB625E">
        <w:rPr>
          <w:rFonts w:ascii="Tahoma" w:hAnsi="Tahoma" w:cs="Tahoma"/>
          <w:sz w:val="24"/>
          <w:szCs w:val="24"/>
        </w:rPr>
        <w:t>Name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KonfirmandIn</w:t>
      </w:r>
      <w:proofErr w:type="spellEnd"/>
      <w:r w:rsidRPr="00BB625E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______________________________</w:t>
      </w:r>
      <w:r w:rsidRPr="00BB625E">
        <w:rPr>
          <w:rFonts w:ascii="Tahoma" w:hAnsi="Tahoma" w:cs="Tahoma"/>
          <w:sz w:val="24"/>
          <w:szCs w:val="24"/>
          <w:lang w:val="de-CH"/>
        </w:rPr>
        <w:tab/>
      </w:r>
      <w:r w:rsidRPr="00BB625E">
        <w:rPr>
          <w:rFonts w:ascii="Tahoma" w:hAnsi="Tahoma" w:cs="Tahoma"/>
          <w:sz w:val="24"/>
          <w:szCs w:val="24"/>
          <w:lang w:val="de-CH"/>
        </w:rPr>
        <w:tab/>
      </w:r>
    </w:p>
    <w:p w14:paraId="2AFED4F5" w14:textId="77777777" w:rsidR="0019685E" w:rsidRPr="00BB625E" w:rsidRDefault="0019685E" w:rsidP="0019685E">
      <w:pPr>
        <w:spacing w:line="360" w:lineRule="auto"/>
        <w:rPr>
          <w:rFonts w:ascii="Tahoma" w:hAnsi="Tahoma" w:cs="Tahoma"/>
          <w:sz w:val="24"/>
          <w:szCs w:val="24"/>
          <w:lang w:val="de-CH"/>
        </w:rPr>
      </w:pPr>
    </w:p>
    <w:p w14:paraId="0D3C8A35" w14:textId="77777777" w:rsidR="0019685E" w:rsidRPr="00BB625E" w:rsidRDefault="0019685E" w:rsidP="0019685E">
      <w:pPr>
        <w:spacing w:line="360" w:lineRule="auto"/>
        <w:rPr>
          <w:rFonts w:ascii="Tahoma" w:hAnsi="Tahoma" w:cs="Tahoma"/>
          <w:sz w:val="24"/>
          <w:szCs w:val="24"/>
          <w:lang w:val="de-CH"/>
        </w:rPr>
      </w:pPr>
      <w:r w:rsidRPr="00BB625E">
        <w:rPr>
          <w:rFonts w:ascii="Tahoma" w:hAnsi="Tahoma" w:cs="Tahoma"/>
          <w:sz w:val="24"/>
          <w:szCs w:val="24"/>
          <w:lang w:val="de-CH"/>
        </w:rPr>
        <w:t xml:space="preserve">Ich bin einverstanden, dass die im </w:t>
      </w:r>
      <w:proofErr w:type="spellStart"/>
      <w:r w:rsidRPr="00BB625E">
        <w:rPr>
          <w:rFonts w:ascii="Tahoma" w:hAnsi="Tahoma" w:cs="Tahoma"/>
          <w:sz w:val="24"/>
          <w:szCs w:val="24"/>
          <w:lang w:val="de-CH"/>
        </w:rPr>
        <w:t>Kon</w:t>
      </w:r>
      <w:r>
        <w:rPr>
          <w:rFonts w:ascii="Tahoma" w:hAnsi="Tahoma" w:cs="Tahoma"/>
          <w:sz w:val="24"/>
          <w:szCs w:val="24"/>
          <w:lang w:val="de-CH"/>
        </w:rPr>
        <w:t>flager</w:t>
      </w:r>
      <w:proofErr w:type="spellEnd"/>
      <w:r>
        <w:rPr>
          <w:rFonts w:ascii="Tahoma" w:hAnsi="Tahoma" w:cs="Tahoma"/>
          <w:sz w:val="24"/>
          <w:szCs w:val="24"/>
          <w:lang w:val="de-CH"/>
        </w:rPr>
        <w:t xml:space="preserve"> gemachten Fotos auf der W</w:t>
      </w:r>
      <w:r w:rsidRPr="00BB625E">
        <w:rPr>
          <w:rFonts w:ascii="Tahoma" w:hAnsi="Tahoma" w:cs="Tahoma"/>
          <w:sz w:val="24"/>
          <w:szCs w:val="24"/>
          <w:lang w:val="de-CH"/>
        </w:rPr>
        <w:t>ebsite der Kirchgemeinde</w:t>
      </w:r>
      <w:r>
        <w:rPr>
          <w:rFonts w:ascii="Tahoma" w:hAnsi="Tahoma" w:cs="Tahoma"/>
          <w:sz w:val="24"/>
          <w:szCs w:val="24"/>
          <w:lang w:val="de-CH"/>
        </w:rPr>
        <w:t xml:space="preserve"> und auf der Gemeindeseite des </w:t>
      </w:r>
      <w:r w:rsidRPr="00BB625E">
        <w:rPr>
          <w:rFonts w:ascii="Tahoma" w:hAnsi="Tahoma" w:cs="Tahoma"/>
          <w:sz w:val="24"/>
          <w:szCs w:val="24"/>
          <w:lang w:val="de-CH"/>
        </w:rPr>
        <w:t>„reformiert“ veröffentlicht werden dürfen.</w:t>
      </w:r>
    </w:p>
    <w:p w14:paraId="668EC681" w14:textId="77777777" w:rsidR="0019685E" w:rsidRPr="00BB625E" w:rsidRDefault="0019685E" w:rsidP="0019685E">
      <w:pPr>
        <w:spacing w:line="360" w:lineRule="auto"/>
        <w:rPr>
          <w:rFonts w:ascii="Tahoma" w:hAnsi="Tahoma" w:cs="Tahoma"/>
          <w:sz w:val="24"/>
          <w:szCs w:val="24"/>
          <w:lang w:val="de-CH"/>
        </w:rPr>
      </w:pPr>
    </w:p>
    <w:p w14:paraId="0E6225FF" w14:textId="77777777" w:rsidR="0019685E" w:rsidRPr="00BB625E" w:rsidRDefault="0019685E" w:rsidP="0019685E">
      <w:pPr>
        <w:pStyle w:val="Listenabsatz"/>
        <w:numPr>
          <w:ilvl w:val="0"/>
          <w:numId w:val="1"/>
        </w:numPr>
        <w:spacing w:line="480" w:lineRule="auto"/>
        <w:rPr>
          <w:rFonts w:ascii="Tahoma" w:hAnsi="Tahoma" w:cs="Tahoma"/>
          <w:sz w:val="24"/>
          <w:szCs w:val="24"/>
          <w:lang w:val="de-CH"/>
        </w:rPr>
      </w:pPr>
      <w:r w:rsidRPr="00BB625E">
        <w:rPr>
          <w:rFonts w:ascii="Tahoma" w:hAnsi="Tahoma" w:cs="Tahoma"/>
          <w:sz w:val="24"/>
          <w:szCs w:val="24"/>
          <w:lang w:val="de-CH"/>
        </w:rPr>
        <w:t>Ja</w:t>
      </w:r>
    </w:p>
    <w:p w14:paraId="66586706" w14:textId="77777777" w:rsidR="0019685E" w:rsidRPr="00BB625E" w:rsidRDefault="0019685E" w:rsidP="0019685E">
      <w:pPr>
        <w:pStyle w:val="Listenabsatz"/>
        <w:numPr>
          <w:ilvl w:val="0"/>
          <w:numId w:val="1"/>
        </w:numPr>
        <w:spacing w:line="480" w:lineRule="auto"/>
        <w:rPr>
          <w:rFonts w:ascii="Tahoma" w:hAnsi="Tahoma" w:cs="Tahoma"/>
          <w:sz w:val="24"/>
          <w:szCs w:val="24"/>
          <w:lang w:val="de-CH"/>
        </w:rPr>
      </w:pPr>
      <w:r w:rsidRPr="00BB625E">
        <w:rPr>
          <w:rFonts w:ascii="Tahoma" w:hAnsi="Tahoma" w:cs="Tahoma"/>
          <w:sz w:val="24"/>
          <w:szCs w:val="24"/>
          <w:lang w:val="de-CH"/>
        </w:rPr>
        <w:t>Nein</w:t>
      </w:r>
      <w:r w:rsidRPr="00BB625E">
        <w:rPr>
          <w:rFonts w:ascii="Tahoma" w:hAnsi="Tahoma" w:cs="Tahoma"/>
          <w:sz w:val="24"/>
          <w:szCs w:val="24"/>
          <w:lang w:val="de-CH"/>
        </w:rPr>
        <w:tab/>
      </w:r>
      <w:r w:rsidRPr="00BB625E">
        <w:rPr>
          <w:rFonts w:ascii="Tahoma" w:hAnsi="Tahoma" w:cs="Tahoma"/>
          <w:sz w:val="24"/>
          <w:szCs w:val="24"/>
          <w:lang w:val="de-CH"/>
        </w:rPr>
        <w:tab/>
      </w:r>
    </w:p>
    <w:p w14:paraId="687544A4" w14:textId="77777777" w:rsidR="0019685E" w:rsidRDefault="0019685E" w:rsidP="0019685E">
      <w:pPr>
        <w:spacing w:line="360" w:lineRule="auto"/>
        <w:rPr>
          <w:rFonts w:ascii="Tahoma" w:hAnsi="Tahoma" w:cs="Tahoma"/>
          <w:sz w:val="24"/>
          <w:szCs w:val="24"/>
          <w:lang w:val="de-CH"/>
        </w:rPr>
      </w:pPr>
    </w:p>
    <w:p w14:paraId="75D74441" w14:textId="77777777" w:rsidR="0019685E" w:rsidRDefault="0019685E" w:rsidP="0019685E">
      <w:pPr>
        <w:spacing w:line="360" w:lineRule="auto"/>
        <w:rPr>
          <w:rFonts w:ascii="Tahoma" w:hAnsi="Tahoma" w:cs="Tahoma"/>
          <w:sz w:val="24"/>
          <w:szCs w:val="24"/>
          <w:lang w:val="de-CH"/>
        </w:rPr>
      </w:pPr>
      <w:r>
        <w:rPr>
          <w:rFonts w:ascii="Tahoma" w:hAnsi="Tahoma" w:cs="Tahoma"/>
          <w:sz w:val="24"/>
          <w:szCs w:val="24"/>
          <w:lang w:val="de-CH"/>
        </w:rPr>
        <w:t>Unterschrift Elternteil: ______________________________</w:t>
      </w:r>
    </w:p>
    <w:p w14:paraId="21FAF1BC" w14:textId="77777777" w:rsidR="00845035" w:rsidRDefault="00845035" w:rsidP="00845035">
      <w:pPr>
        <w:spacing w:line="360" w:lineRule="auto"/>
        <w:rPr>
          <w:rFonts w:ascii="Tahoma" w:hAnsi="Tahoma" w:cs="Tahoma"/>
          <w:lang w:val="de-CH"/>
        </w:rPr>
      </w:pPr>
    </w:p>
    <w:p w14:paraId="6FC5673A" w14:textId="7AC8224B" w:rsidR="00845035" w:rsidRDefault="00845035" w:rsidP="00845035">
      <w:pPr>
        <w:spacing w:line="360" w:lineRule="auto"/>
        <w:rPr>
          <w:rFonts w:ascii="Tahoma" w:hAnsi="Tahoma" w:cs="Tahoma"/>
          <w:lang w:val="de-CH"/>
        </w:rPr>
      </w:pPr>
    </w:p>
    <w:p w14:paraId="6AD89DF7" w14:textId="1330FD5A" w:rsidR="003B1EFF" w:rsidRDefault="003B1EFF" w:rsidP="00845035">
      <w:pPr>
        <w:spacing w:line="360" w:lineRule="auto"/>
        <w:rPr>
          <w:rFonts w:ascii="Tahoma" w:hAnsi="Tahoma" w:cs="Tahoma"/>
          <w:lang w:val="de-CH"/>
        </w:rPr>
      </w:pPr>
    </w:p>
    <w:p w14:paraId="59741978" w14:textId="5601FE23" w:rsidR="003B1EFF" w:rsidRDefault="003B1EFF" w:rsidP="00845035">
      <w:pPr>
        <w:spacing w:line="360" w:lineRule="auto"/>
        <w:rPr>
          <w:rFonts w:ascii="Tahoma" w:hAnsi="Tahoma" w:cs="Tahoma"/>
          <w:lang w:val="de-CH"/>
        </w:rPr>
      </w:pPr>
    </w:p>
    <w:p w14:paraId="257F73FC" w14:textId="25915A46" w:rsidR="003B1EFF" w:rsidRDefault="003B1EFF" w:rsidP="00845035">
      <w:pPr>
        <w:spacing w:line="360" w:lineRule="auto"/>
        <w:rPr>
          <w:rFonts w:ascii="Tahoma" w:hAnsi="Tahoma" w:cs="Tahoma"/>
          <w:lang w:val="de-CH"/>
        </w:rPr>
      </w:pPr>
    </w:p>
    <w:p w14:paraId="5440ED18" w14:textId="59D49E5D" w:rsidR="003B1EFF" w:rsidRDefault="003B1EFF" w:rsidP="00845035">
      <w:pPr>
        <w:spacing w:line="360" w:lineRule="auto"/>
        <w:rPr>
          <w:rFonts w:ascii="Tahoma" w:hAnsi="Tahoma" w:cs="Tahoma"/>
          <w:lang w:val="de-CH"/>
        </w:rPr>
      </w:pPr>
    </w:p>
    <w:p w14:paraId="4CCC3E29" w14:textId="527985B5" w:rsidR="003B1EFF" w:rsidRDefault="003B1EFF" w:rsidP="00845035">
      <w:pPr>
        <w:spacing w:line="360" w:lineRule="auto"/>
        <w:rPr>
          <w:rFonts w:ascii="Tahoma" w:hAnsi="Tahoma" w:cs="Tahoma"/>
          <w:lang w:val="de-CH"/>
        </w:rPr>
      </w:pPr>
    </w:p>
    <w:p w14:paraId="1B0B504A" w14:textId="1C13F110" w:rsidR="003B1EFF" w:rsidRDefault="003B1EFF" w:rsidP="00845035">
      <w:pPr>
        <w:spacing w:line="360" w:lineRule="auto"/>
        <w:rPr>
          <w:rFonts w:ascii="Tahoma" w:hAnsi="Tahoma" w:cs="Tahoma"/>
          <w:lang w:val="de-CH"/>
        </w:rPr>
      </w:pPr>
    </w:p>
    <w:p w14:paraId="4413C5E8" w14:textId="459C3FFB" w:rsidR="003B1EFF" w:rsidRDefault="003B1EFF" w:rsidP="00845035">
      <w:pPr>
        <w:spacing w:line="360" w:lineRule="auto"/>
        <w:rPr>
          <w:rFonts w:ascii="Tahoma" w:hAnsi="Tahoma" w:cs="Tahoma"/>
          <w:lang w:val="de-CH"/>
        </w:rPr>
      </w:pPr>
    </w:p>
    <w:p w14:paraId="164F4CD7" w14:textId="7B43809C" w:rsidR="003B1EFF" w:rsidRDefault="003B1EFF" w:rsidP="00845035">
      <w:pPr>
        <w:spacing w:line="360" w:lineRule="auto"/>
        <w:rPr>
          <w:rFonts w:ascii="Tahoma" w:hAnsi="Tahoma" w:cs="Tahoma"/>
          <w:lang w:val="de-CH"/>
        </w:rPr>
      </w:pPr>
    </w:p>
    <w:p w14:paraId="67A9DCD3" w14:textId="7A898A1A" w:rsidR="003B1EFF" w:rsidRDefault="003B1EFF" w:rsidP="00845035">
      <w:pPr>
        <w:spacing w:line="360" w:lineRule="auto"/>
        <w:rPr>
          <w:rFonts w:ascii="Tahoma" w:hAnsi="Tahoma" w:cs="Tahoma"/>
          <w:lang w:val="de-CH"/>
        </w:rPr>
      </w:pPr>
    </w:p>
    <w:p w14:paraId="09840687" w14:textId="28FB1EEB" w:rsidR="003B1EFF" w:rsidRDefault="003B1EFF" w:rsidP="00845035">
      <w:pPr>
        <w:spacing w:line="360" w:lineRule="auto"/>
        <w:rPr>
          <w:rFonts w:ascii="Tahoma" w:hAnsi="Tahoma" w:cs="Tahoma"/>
          <w:lang w:val="de-CH"/>
        </w:rPr>
      </w:pPr>
    </w:p>
    <w:p w14:paraId="44DDE7DA" w14:textId="08390AFD" w:rsidR="003B1EFF" w:rsidRDefault="003B1EFF" w:rsidP="00845035">
      <w:pPr>
        <w:spacing w:line="360" w:lineRule="auto"/>
        <w:rPr>
          <w:rFonts w:ascii="Tahoma" w:hAnsi="Tahoma" w:cs="Tahoma"/>
          <w:lang w:val="de-CH"/>
        </w:rPr>
      </w:pPr>
    </w:p>
    <w:p w14:paraId="0F672F34" w14:textId="048AA693" w:rsidR="00894866" w:rsidRDefault="00894866" w:rsidP="00845035">
      <w:pPr>
        <w:spacing w:line="360" w:lineRule="auto"/>
        <w:rPr>
          <w:rFonts w:ascii="Tahoma" w:hAnsi="Tahoma" w:cs="Tahoma"/>
          <w:lang w:val="de-CH"/>
        </w:rPr>
      </w:pPr>
    </w:p>
    <w:p w14:paraId="56251038" w14:textId="66EC24BC" w:rsidR="00894866" w:rsidRDefault="00894866" w:rsidP="00845035">
      <w:pPr>
        <w:spacing w:line="360" w:lineRule="auto"/>
        <w:rPr>
          <w:rFonts w:ascii="Tahoma" w:hAnsi="Tahoma" w:cs="Tahoma"/>
          <w:lang w:val="de-CH"/>
        </w:rPr>
      </w:pPr>
    </w:p>
    <w:p w14:paraId="11B3FCC1" w14:textId="77777777" w:rsidR="00894866" w:rsidRPr="00894866" w:rsidRDefault="00894866" w:rsidP="00845035">
      <w:pPr>
        <w:spacing w:line="360" w:lineRule="auto"/>
        <w:rPr>
          <w:rFonts w:ascii="Tahoma" w:hAnsi="Tahoma" w:cs="Tahoma"/>
        </w:rPr>
      </w:pPr>
    </w:p>
    <w:p w14:paraId="5AB93E53" w14:textId="0EDEED7F" w:rsidR="00FC678C" w:rsidRPr="006C3C68" w:rsidRDefault="00FC678C" w:rsidP="006C3C68">
      <w:pPr>
        <w:ind w:right="-428"/>
        <w:jc w:val="both"/>
        <w:rPr>
          <w:rFonts w:ascii="Tahoma" w:hAnsi="Tahoma" w:cs="Tahoma"/>
          <w:b/>
          <w:sz w:val="32"/>
          <w:szCs w:val="24"/>
        </w:rPr>
      </w:pPr>
    </w:p>
    <w:sectPr w:rsidR="00FC678C" w:rsidRPr="006C3C68" w:rsidSect="00153710">
      <w:footerReference w:type="even" r:id="rId13"/>
      <w:footerReference w:type="default" r:id="rId14"/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C4F5" w14:textId="77777777" w:rsidR="006F3AFE" w:rsidRDefault="006F3AFE" w:rsidP="00A95712">
      <w:r>
        <w:separator/>
      </w:r>
    </w:p>
  </w:endnote>
  <w:endnote w:type="continuationSeparator" w:id="0">
    <w:p w14:paraId="6CCCFEA2" w14:textId="77777777" w:rsidR="006F3AFE" w:rsidRDefault="006F3AFE" w:rsidP="00A9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08448560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9239F58" w14:textId="3BA82EFE" w:rsidR="00F61BF9" w:rsidRDefault="00F61B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2484247" w14:textId="77777777" w:rsidR="00F61BF9" w:rsidRDefault="00F61BF9" w:rsidP="00F61BF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1574044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04CBD18" w14:textId="48BDC525" w:rsidR="00F61BF9" w:rsidRDefault="00F61B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A036BD7" w14:textId="77777777" w:rsidR="00F61BF9" w:rsidRDefault="00F61BF9" w:rsidP="00F61BF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8AFE" w14:textId="77777777" w:rsidR="006F3AFE" w:rsidRDefault="006F3AFE" w:rsidP="00A95712">
      <w:r>
        <w:separator/>
      </w:r>
    </w:p>
  </w:footnote>
  <w:footnote w:type="continuationSeparator" w:id="0">
    <w:p w14:paraId="2147C475" w14:textId="77777777" w:rsidR="006F3AFE" w:rsidRDefault="006F3AFE" w:rsidP="00A95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216D"/>
    <w:multiLevelType w:val="hybridMultilevel"/>
    <w:tmpl w:val="348A06EE"/>
    <w:lvl w:ilvl="0" w:tplc="2F0062C2">
      <w:start w:val="3298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239E"/>
    <w:multiLevelType w:val="hybridMultilevel"/>
    <w:tmpl w:val="1A487E68"/>
    <w:lvl w:ilvl="0" w:tplc="1A64C0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45A84"/>
    <w:multiLevelType w:val="hybridMultilevel"/>
    <w:tmpl w:val="1DD82746"/>
    <w:lvl w:ilvl="0" w:tplc="2F0062C2">
      <w:start w:val="3298"/>
      <w:numFmt w:val="bullet"/>
      <w:lvlText w:val="-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70003" w:tentative="1">
      <w:start w:val="1"/>
      <w:numFmt w:val="bullet"/>
      <w:lvlText w:val="o"/>
      <w:lvlJc w:val="left"/>
      <w:pPr>
        <w:ind w:left="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</w:abstractNum>
  <w:abstractNum w:abstractNumId="3" w15:restartNumberingAfterBreak="0">
    <w:nsid w:val="290C7569"/>
    <w:multiLevelType w:val="hybridMultilevel"/>
    <w:tmpl w:val="799CE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2E0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725F9"/>
    <w:multiLevelType w:val="hybridMultilevel"/>
    <w:tmpl w:val="A47C9326"/>
    <w:lvl w:ilvl="0" w:tplc="1F8485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02179"/>
    <w:multiLevelType w:val="hybridMultilevel"/>
    <w:tmpl w:val="A748EF48"/>
    <w:lvl w:ilvl="0" w:tplc="4BD49A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11F7A"/>
    <w:multiLevelType w:val="hybridMultilevel"/>
    <w:tmpl w:val="214CD2CC"/>
    <w:lvl w:ilvl="0" w:tplc="2F0062C2">
      <w:start w:val="3298"/>
      <w:numFmt w:val="bullet"/>
      <w:lvlText w:val="-"/>
      <w:lvlJc w:val="left"/>
      <w:pPr>
        <w:ind w:left="1780" w:hanging="360"/>
      </w:pPr>
      <w:rPr>
        <w:rFonts w:ascii="Calibri" w:eastAsia="Times New Roman" w:hAnsi="Calibri" w:cs="Tahoma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126349">
    <w:abstractNumId w:val="5"/>
  </w:num>
  <w:num w:numId="2" w16cid:durableId="1475878256">
    <w:abstractNumId w:val="6"/>
  </w:num>
  <w:num w:numId="3" w16cid:durableId="218323203">
    <w:abstractNumId w:val="2"/>
  </w:num>
  <w:num w:numId="4" w16cid:durableId="1393235284">
    <w:abstractNumId w:val="1"/>
  </w:num>
  <w:num w:numId="5" w16cid:durableId="426927245">
    <w:abstractNumId w:val="4"/>
  </w:num>
  <w:num w:numId="6" w16cid:durableId="1446577820">
    <w:abstractNumId w:val="3"/>
  </w:num>
  <w:num w:numId="7" w16cid:durableId="208352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7D"/>
    <w:rsid w:val="00001E6D"/>
    <w:rsid w:val="000D190D"/>
    <w:rsid w:val="000F6ABC"/>
    <w:rsid w:val="00115FD3"/>
    <w:rsid w:val="00153710"/>
    <w:rsid w:val="00183702"/>
    <w:rsid w:val="0019685E"/>
    <w:rsid w:val="001D067F"/>
    <w:rsid w:val="001E5B86"/>
    <w:rsid w:val="00207A9C"/>
    <w:rsid w:val="00226697"/>
    <w:rsid w:val="00244E25"/>
    <w:rsid w:val="002723D4"/>
    <w:rsid w:val="002B4F3E"/>
    <w:rsid w:val="00300E3D"/>
    <w:rsid w:val="00320BBA"/>
    <w:rsid w:val="0032519D"/>
    <w:rsid w:val="00356B79"/>
    <w:rsid w:val="00361B92"/>
    <w:rsid w:val="003770D0"/>
    <w:rsid w:val="00377B8C"/>
    <w:rsid w:val="003B1EFF"/>
    <w:rsid w:val="0049199E"/>
    <w:rsid w:val="004C23B2"/>
    <w:rsid w:val="004C79DE"/>
    <w:rsid w:val="004F487D"/>
    <w:rsid w:val="004F7C0C"/>
    <w:rsid w:val="005170AA"/>
    <w:rsid w:val="0055615E"/>
    <w:rsid w:val="00556BDF"/>
    <w:rsid w:val="00565D20"/>
    <w:rsid w:val="00576B94"/>
    <w:rsid w:val="005B0D18"/>
    <w:rsid w:val="005F7F50"/>
    <w:rsid w:val="006261F4"/>
    <w:rsid w:val="00656892"/>
    <w:rsid w:val="00661CA2"/>
    <w:rsid w:val="006633D0"/>
    <w:rsid w:val="0069609D"/>
    <w:rsid w:val="006A72BC"/>
    <w:rsid w:val="006C3C68"/>
    <w:rsid w:val="006E74C9"/>
    <w:rsid w:val="006F3AFE"/>
    <w:rsid w:val="007B3D70"/>
    <w:rsid w:val="007D4340"/>
    <w:rsid w:val="007F3A14"/>
    <w:rsid w:val="00842339"/>
    <w:rsid w:val="00845035"/>
    <w:rsid w:val="00863F87"/>
    <w:rsid w:val="008779A1"/>
    <w:rsid w:val="0088428C"/>
    <w:rsid w:val="0089150A"/>
    <w:rsid w:val="00894866"/>
    <w:rsid w:val="008B02B5"/>
    <w:rsid w:val="008B1CC9"/>
    <w:rsid w:val="008C147A"/>
    <w:rsid w:val="008E17C4"/>
    <w:rsid w:val="008F5D40"/>
    <w:rsid w:val="00937D89"/>
    <w:rsid w:val="00960F06"/>
    <w:rsid w:val="009A1A3A"/>
    <w:rsid w:val="009B6D3D"/>
    <w:rsid w:val="009D2039"/>
    <w:rsid w:val="009D48F3"/>
    <w:rsid w:val="009E7FC4"/>
    <w:rsid w:val="00A053E8"/>
    <w:rsid w:val="00A70DD8"/>
    <w:rsid w:val="00A90165"/>
    <w:rsid w:val="00A9087F"/>
    <w:rsid w:val="00A95712"/>
    <w:rsid w:val="00A96E9A"/>
    <w:rsid w:val="00AA67AE"/>
    <w:rsid w:val="00AB1ADD"/>
    <w:rsid w:val="00AF6ABD"/>
    <w:rsid w:val="00B334AF"/>
    <w:rsid w:val="00B768D6"/>
    <w:rsid w:val="00B85EF3"/>
    <w:rsid w:val="00B93B38"/>
    <w:rsid w:val="00B94CA6"/>
    <w:rsid w:val="00C136E8"/>
    <w:rsid w:val="00C2207C"/>
    <w:rsid w:val="00C40F7A"/>
    <w:rsid w:val="00C80435"/>
    <w:rsid w:val="00CB4C4C"/>
    <w:rsid w:val="00D049FF"/>
    <w:rsid w:val="00D06093"/>
    <w:rsid w:val="00D10273"/>
    <w:rsid w:val="00D10A97"/>
    <w:rsid w:val="00D97406"/>
    <w:rsid w:val="00DA1702"/>
    <w:rsid w:val="00DD65AC"/>
    <w:rsid w:val="00DF13AA"/>
    <w:rsid w:val="00DF2E5D"/>
    <w:rsid w:val="00E37D7B"/>
    <w:rsid w:val="00E529C2"/>
    <w:rsid w:val="00E752B8"/>
    <w:rsid w:val="00E773EE"/>
    <w:rsid w:val="00EA4A2F"/>
    <w:rsid w:val="00EA51D2"/>
    <w:rsid w:val="00EB49A1"/>
    <w:rsid w:val="00EC5D5D"/>
    <w:rsid w:val="00F01391"/>
    <w:rsid w:val="00F14BE5"/>
    <w:rsid w:val="00F406DA"/>
    <w:rsid w:val="00F5503A"/>
    <w:rsid w:val="00F57020"/>
    <w:rsid w:val="00F61BF9"/>
    <w:rsid w:val="00FC241E"/>
    <w:rsid w:val="00FC678C"/>
    <w:rsid w:val="00FD0DDE"/>
    <w:rsid w:val="00F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F716C"/>
  <w15:chartTrackingRefBased/>
  <w15:docId w15:val="{107F4955-4BAC-5A4B-AED4-972B8B20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F487D"/>
    <w:rPr>
      <w:rFonts w:ascii="Times New Roman" w:eastAsia="Times New Roman" w:hAnsi="Times New Roman" w:cs="Times New Roman"/>
      <w:sz w:val="20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DD65AC"/>
    <w:pPr>
      <w:keepNext/>
      <w:spacing w:after="1560" w:line="360" w:lineRule="atLeast"/>
      <w:outlineLvl w:val="0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487D"/>
    <w:pPr>
      <w:ind w:left="720"/>
      <w:contextualSpacing/>
    </w:pPr>
  </w:style>
  <w:style w:type="table" w:styleId="Tabellenraster">
    <w:name w:val="Table Grid"/>
    <w:basedOn w:val="NormaleTabelle"/>
    <w:uiPriority w:val="39"/>
    <w:rsid w:val="00EA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DD65AC"/>
    <w:rPr>
      <w:rFonts w:ascii="Arial" w:eastAsia="Times New Roman" w:hAnsi="Arial" w:cs="Times New Roman"/>
      <w:sz w:val="28"/>
      <w:szCs w:val="20"/>
      <w:lang w:eastAsia="de-CH"/>
    </w:rPr>
  </w:style>
  <w:style w:type="character" w:styleId="Hyperlink">
    <w:name w:val="Hyperlink"/>
    <w:basedOn w:val="Absatz-Standardschriftart"/>
    <w:uiPriority w:val="99"/>
    <w:unhideWhenUsed/>
    <w:rsid w:val="003B1EF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3B1EF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957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5712"/>
    <w:rPr>
      <w:rFonts w:ascii="Times New Roman" w:eastAsia="Times New Roman" w:hAnsi="Times New Roman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A957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5712"/>
    <w:rPr>
      <w:rFonts w:ascii="Times New Roman" w:eastAsia="Times New Roman" w:hAnsi="Times New Roman" w:cs="Times New Roman"/>
      <w:sz w:val="20"/>
      <w:szCs w:val="20"/>
      <w:lang w:eastAsia="de-CH"/>
    </w:rPr>
  </w:style>
  <w:style w:type="character" w:styleId="Seitenzahl">
    <w:name w:val="page number"/>
    <w:basedOn w:val="Absatz-Standardschriftart"/>
    <w:uiPriority w:val="99"/>
    <w:semiHidden/>
    <w:unhideWhenUsed/>
    <w:rsid w:val="00F61BF9"/>
  </w:style>
  <w:style w:type="character" w:styleId="BesuchterLink">
    <w:name w:val="FollowedHyperlink"/>
    <w:basedOn w:val="Absatz-Standardschriftart"/>
    <w:uiPriority w:val="99"/>
    <w:semiHidden/>
    <w:unhideWhenUsed/>
    <w:rsid w:val="00F61B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g-oberwil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1353</Words>
  <Characters>8528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Bei eventuellen Absenzen bitte ich mir diese frühzeitig zu melden. Eine begründe</vt:lpstr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Jan-Gabriel Katzmann</dc:creator>
  <cp:keywords/>
  <dc:description/>
  <cp:lastModifiedBy>Jan-Gabriel Katzmann</cp:lastModifiedBy>
  <cp:revision>6</cp:revision>
  <cp:lastPrinted>2025-06-26T06:55:00Z</cp:lastPrinted>
  <dcterms:created xsi:type="dcterms:W3CDTF">2025-06-04T08:08:00Z</dcterms:created>
  <dcterms:modified xsi:type="dcterms:W3CDTF">2025-08-22T07:43:00Z</dcterms:modified>
</cp:coreProperties>
</file>